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25" w:rsidRDefault="00DD3B25" w:rsidP="00051723">
      <w:pPr>
        <w:outlineLvl w:val="0"/>
        <w:rPr>
          <w:b/>
          <w:sz w:val="32"/>
        </w:rPr>
      </w:pPr>
    </w:p>
    <w:p w:rsidR="00DD3B25" w:rsidRDefault="00DD3B25" w:rsidP="00051723">
      <w:pPr>
        <w:outlineLvl w:val="0"/>
        <w:rPr>
          <w:b/>
          <w:sz w:val="32"/>
        </w:rPr>
      </w:pPr>
    </w:p>
    <w:p w:rsidR="0050391C" w:rsidRPr="0050391C" w:rsidRDefault="0050391C" w:rsidP="00051723">
      <w:pPr>
        <w:outlineLvl w:val="0"/>
        <w:rPr>
          <w:b/>
          <w:sz w:val="32"/>
        </w:rPr>
      </w:pPr>
      <w:r w:rsidRPr="0050391C">
        <w:rPr>
          <w:b/>
          <w:sz w:val="32"/>
        </w:rPr>
        <w:t>Achtsamkeit &amp; Mitgefühl</w:t>
      </w:r>
    </w:p>
    <w:p w:rsidR="0050391C" w:rsidRDefault="0050391C"/>
    <w:p w:rsidR="0050391C" w:rsidRPr="00410445" w:rsidRDefault="00410445" w:rsidP="00051723">
      <w:pPr>
        <w:outlineLvl w:val="0"/>
        <w:rPr>
          <w:b/>
        </w:rPr>
      </w:pPr>
      <w:r w:rsidRPr="00410445">
        <w:rPr>
          <w:b/>
        </w:rPr>
        <w:t xml:space="preserve">als </w:t>
      </w:r>
      <w:r>
        <w:rPr>
          <w:b/>
        </w:rPr>
        <w:t>Grundlage</w:t>
      </w:r>
      <w:r w:rsidR="0050391C" w:rsidRPr="00410445">
        <w:rPr>
          <w:b/>
        </w:rPr>
        <w:t xml:space="preserve"> für dauerhaften Erfolg in Schule &amp; Gesellschaft</w:t>
      </w:r>
    </w:p>
    <w:p w:rsidR="00410445" w:rsidRDefault="00410445" w:rsidP="00410445"/>
    <w:p w:rsidR="00410445" w:rsidRDefault="00410445" w:rsidP="00410445">
      <w:r>
        <w:t xml:space="preserve">Nicola Hemshorn , Hamburg, 10.7.2013 </w:t>
      </w:r>
    </w:p>
    <w:p w:rsidR="0050391C" w:rsidRDefault="0050391C"/>
    <w:p w:rsidR="0050391C" w:rsidRDefault="0050391C">
      <w:r>
        <w:t xml:space="preserve">In unserer westlichen Welt wird sehr viel </w:t>
      </w:r>
      <w:r w:rsidR="00DD3B25">
        <w:t xml:space="preserve">Wert auf Individualität gelegt, </w:t>
      </w:r>
      <w:r>
        <w:t xml:space="preserve"> ebenso auf die Unterschiedlichkeit der Menschen, Religionen, Hintergründe und Lebensumstände. Unsere Alleinstellungsmerkmale werden gerne betont und besonders herausgestellt durch Äußerlichkeiten, durch Bewertungen, durch Einteilungen.</w:t>
      </w:r>
    </w:p>
    <w:p w:rsidR="0050391C" w:rsidRDefault="0050391C">
      <w:r>
        <w:t>Wir wollen alle wahrgenommen werden als das besondere Individuum, das wir sind und wünschen uns Raum für die Entfaltung  unserer Persönlichkeit und die Befriedigung unserer ganz persönlichen Bedürfnisse.</w:t>
      </w:r>
    </w:p>
    <w:p w:rsidR="0050391C" w:rsidRDefault="0050391C">
      <w:r>
        <w:t>Bei dieser Sichtweise kann der Raum schnell knapp werden, denn unweigerlich prallen unterschi</w:t>
      </w:r>
      <w:r w:rsidR="00744B53">
        <w:t>edliche Interessen aufeinander,</w:t>
      </w:r>
      <w:r>
        <w:t xml:space="preserve"> fordern verschied</w:t>
      </w:r>
      <w:r w:rsidR="00744B53">
        <w:t>ene Bedürfnisse Ihren Tribut. D</w:t>
      </w:r>
      <w:r>
        <w:t>ie Aufgabe einer Autorität</w:t>
      </w:r>
      <w:r w:rsidR="00744B53">
        <w:t xml:space="preserve">, sei es Staat oder </w:t>
      </w:r>
      <w:r>
        <w:t xml:space="preserve">Lehrer, all das zu koordinieren und unter den sprichwörtlichen </w:t>
      </w:r>
      <w:r w:rsidR="00051723">
        <w:t>„</w:t>
      </w:r>
      <w:r>
        <w:t>einen Hut</w:t>
      </w:r>
      <w:r w:rsidR="00051723">
        <w:t>“</w:t>
      </w:r>
      <w:r>
        <w:t xml:space="preserve"> zu bringen ist so gut wie unmöglich und führt meist zu Unzufriedenheit, Frustra</w:t>
      </w:r>
      <w:r w:rsidR="00051723">
        <w:t>tion und Mangelgefühl auf mindestens einer Seite</w:t>
      </w:r>
      <w:r>
        <w:t xml:space="preserve">. </w:t>
      </w:r>
    </w:p>
    <w:p w:rsidR="00744B53" w:rsidRDefault="00744B53"/>
    <w:p w:rsidR="0050391C" w:rsidRDefault="0050391C">
      <w:r>
        <w:t xml:space="preserve">Im Mikrokosmos Schule lässt sich das besonders gut beobachten, die Wechselwirkung zwischen Lehrern und Schülern  und den Schülern untereinander ist direkt und ungefiltert , gegenseitig kann man sich das Leben  schnell zur Hölle machen aus der es kein Entkommen gibt. </w:t>
      </w:r>
      <w:proofErr w:type="spellStart"/>
      <w:r>
        <w:t>Burn</w:t>
      </w:r>
      <w:r w:rsidR="00DD3B25">
        <w:t>-</w:t>
      </w:r>
      <w:r>
        <w:t>out</w:t>
      </w:r>
      <w:proofErr w:type="spellEnd"/>
      <w:r>
        <w:t>, Depression, Aggression, Schulversagen, Schulabbruch sind eine nicht mehr selbstbestimmte Flucht aus dem Dilemma.</w:t>
      </w:r>
    </w:p>
    <w:p w:rsidR="00926124" w:rsidRDefault="0050391C">
      <w:r>
        <w:t xml:space="preserve">Und immer wieder wird betont, dass die Unterschiedlichkeit groß ist und toleriert werden muss, immer wieder geht es um individuelle Fähigkeiten, Bedürfnisse und </w:t>
      </w:r>
      <w:r w:rsidR="00051723">
        <w:t xml:space="preserve">immer wieder </w:t>
      </w:r>
      <w:r>
        <w:t xml:space="preserve">werden Räume abgesteckt. Abgrenzungen führen </w:t>
      </w:r>
      <w:r w:rsidR="00926124">
        <w:t xml:space="preserve">aber </w:t>
      </w:r>
      <w:r>
        <w:t>weg vom Miteinander – Füreinander, G</w:t>
      </w:r>
      <w:r w:rsidR="00926124">
        <w:t xml:space="preserve">renzen müssen verteidigt werden. </w:t>
      </w:r>
    </w:p>
    <w:p w:rsidR="00926124" w:rsidRDefault="00926124">
      <w:r>
        <w:t xml:space="preserve">Diese singuläre Sichtweise des Selbst als Zentrum des eigenen Universums ist sehr einsam, denn </w:t>
      </w:r>
      <w:r w:rsidR="00744B53">
        <w:t>jeder sieht nur seine Bedürfnisse,  Gefühle und Ängste, verurteilt sich ggf. noch selbst dafür. D</w:t>
      </w:r>
      <w:r>
        <w:t xml:space="preserve">as ohnmächtige </w:t>
      </w:r>
      <w:proofErr w:type="spellStart"/>
      <w:r>
        <w:t>Mobbingopfer</w:t>
      </w:r>
      <w:proofErr w:type="spellEnd"/>
      <w:r>
        <w:t xml:space="preserve"> auf dem Schulhof sieht sich seinen Problemen allein gegenüber und  selbst der – oder diejenige, die sich sehr gut  durchsetzten kann,  fühlt sic</w:t>
      </w:r>
      <w:r w:rsidR="001B4E6F">
        <w:t xml:space="preserve">h am Ende doch allein – allein </w:t>
      </w:r>
      <w:r>
        <w:t xml:space="preserve"> wie in </w:t>
      </w:r>
      <w:proofErr w:type="spellStart"/>
      <w:r>
        <w:t>Allein-stellungsmerkmal</w:t>
      </w:r>
      <w:proofErr w:type="spellEnd"/>
      <w:r>
        <w:t xml:space="preserve">. </w:t>
      </w:r>
    </w:p>
    <w:p w:rsidR="003B234C" w:rsidRDefault="00926124" w:rsidP="003B234C">
      <w:r>
        <w:t>Wer all</w:t>
      </w:r>
      <w:r w:rsidR="001B4E6F">
        <w:t>ein ist</w:t>
      </w:r>
      <w:r w:rsidR="00F40339">
        <w:t xml:space="preserve"> hat Angst, Angst vor A</w:t>
      </w:r>
      <w:r>
        <w:t>llem was</w:t>
      </w:r>
      <w:r w:rsidR="00DD3B25">
        <w:t xml:space="preserve"> n</w:t>
      </w:r>
      <w:r>
        <w:t>eu ist, was die eigene P</w:t>
      </w:r>
      <w:r w:rsidR="001B4E6F">
        <w:t>osition gefährden könnte</w:t>
      </w:r>
      <w:r w:rsidR="00DD3B25">
        <w:t>, vor a</w:t>
      </w:r>
      <w:r>
        <w:t>llem was von außen kommt. Das führt dazu</w:t>
      </w:r>
      <w:r w:rsidR="00F40339">
        <w:t>,</w:t>
      </w:r>
      <w:r>
        <w:t xml:space="preserve"> das</w:t>
      </w:r>
      <w:r w:rsidR="00F40339">
        <w:t>s</w:t>
      </w:r>
      <w:r>
        <w:t xml:space="preserve"> wir </w:t>
      </w:r>
      <w:r w:rsidR="005B381E">
        <w:t xml:space="preserve"> „anderen“ </w:t>
      </w:r>
      <w:r>
        <w:t>Menschen mit Skepsis gegenübertr</w:t>
      </w:r>
      <w:r w:rsidR="003B234C">
        <w:t xml:space="preserve">eten, </w:t>
      </w:r>
      <w:r w:rsidR="0079645D">
        <w:t>auf Neues zurückhaltend reagieren</w:t>
      </w:r>
      <w:r w:rsidR="003B234C">
        <w:t xml:space="preserve"> und die </w:t>
      </w:r>
      <w:r w:rsidR="00744B53">
        <w:t>Lernfähigkeit  sinkt</w:t>
      </w:r>
      <w:r w:rsidR="003B234C">
        <w:t xml:space="preserve">.  </w:t>
      </w:r>
    </w:p>
    <w:p w:rsidR="00926124" w:rsidRDefault="005B381E">
      <w:r>
        <w:t>Die</w:t>
      </w:r>
      <w:r w:rsidR="003B234C">
        <w:t>se</w:t>
      </w:r>
      <w:r>
        <w:t xml:space="preserve"> </w:t>
      </w:r>
      <w:r w:rsidR="003B234C">
        <w:t xml:space="preserve">Prozesse in unserem </w:t>
      </w:r>
      <w:r w:rsidR="00926124">
        <w:t>Gehirn</w:t>
      </w:r>
      <w:r>
        <w:t xml:space="preserve"> sind heute neurologisch nachweisbar und die Auswirkungen auf kognitive Kapazitäten sind durch zahlreiche Studien belegt.</w:t>
      </w:r>
    </w:p>
    <w:p w:rsidR="003B234C" w:rsidRDefault="003B234C" w:rsidP="00F40339"/>
    <w:p w:rsidR="00DD3B25" w:rsidRDefault="001B4E6F" w:rsidP="00F40339">
      <w:proofErr w:type="spellStart"/>
      <w:r>
        <w:t>Prof</w:t>
      </w:r>
      <w:proofErr w:type="spellEnd"/>
      <w:r>
        <w:t xml:space="preserve"> . Gilbert</w:t>
      </w:r>
      <w:r w:rsidR="00EC0781">
        <w:t>, Psychologe und Leiter der Forschung</w:t>
      </w:r>
      <w:r w:rsidR="00F40339">
        <w:t>s</w:t>
      </w:r>
      <w:r w:rsidR="00EC0781">
        <w:t xml:space="preserve">abteilung der Universität Derby,  untersuchte die </w:t>
      </w:r>
      <w:r w:rsidR="00F40339">
        <w:t xml:space="preserve">tieferen </w:t>
      </w:r>
      <w:r w:rsidR="00EC0781">
        <w:t>Ursache</w:t>
      </w:r>
      <w:r w:rsidR="00F40339">
        <w:t>n</w:t>
      </w:r>
      <w:r w:rsidR="00EC0781">
        <w:t xml:space="preserve"> für sozial schwaches V</w:t>
      </w:r>
      <w:r w:rsidR="00744B53">
        <w:t>erhalten und der</w:t>
      </w:r>
      <w:r w:rsidR="00F40339">
        <w:t>en E</w:t>
      </w:r>
      <w:r w:rsidR="007C3272">
        <w:t xml:space="preserve">influss auf Lernkapazitäten. Gilbert </w:t>
      </w:r>
      <w:r w:rsidR="00F40339">
        <w:t xml:space="preserve">konstatiert, dass  unser komplexes Gehirn </w:t>
      </w:r>
      <w:r w:rsidR="0079645D">
        <w:t xml:space="preserve">recht </w:t>
      </w:r>
      <w:r w:rsidR="00DD3B25">
        <w:t>st</w:t>
      </w:r>
      <w:r w:rsidR="00F40339">
        <w:t>örungsanfällig ist, wir negative Erfahrungen dauerhafter Abspeichern als positive</w:t>
      </w:r>
      <w:r w:rsidR="0079645D">
        <w:t xml:space="preserve"> und </w:t>
      </w:r>
    </w:p>
    <w:p w:rsidR="00F40339" w:rsidRPr="00F40339" w:rsidRDefault="0079645D" w:rsidP="00F40339">
      <w:r>
        <w:t>sehr auf uns selbst bezogen sind</w:t>
      </w:r>
      <w:r w:rsidR="00F40339">
        <w:t xml:space="preserve">.  </w:t>
      </w:r>
      <w:r w:rsidR="00F40339" w:rsidRPr="00F40339">
        <w:t>Unser „trickreiches“ Gehirn h</w:t>
      </w:r>
      <w:r>
        <w:t xml:space="preserve">at weit entwickelte Kapazitäten: </w:t>
      </w:r>
      <w:r w:rsidR="00F40339" w:rsidRPr="00F40339">
        <w:t>Vorstellungskraft &amp; Planung</w:t>
      </w:r>
      <w:r w:rsidR="00F40339">
        <w:t xml:space="preserve">, </w:t>
      </w:r>
      <w:r w:rsidR="00F40339" w:rsidRPr="00F40339">
        <w:t>Emotionen &amp; Motivationen</w:t>
      </w:r>
      <w:r w:rsidR="00F40339">
        <w:t xml:space="preserve"> und eine enorme Beschäftigung mit dem </w:t>
      </w:r>
      <w:r w:rsidR="00F40339" w:rsidRPr="00F40339">
        <w:t>“was wäre wenn“</w:t>
      </w:r>
      <w:r w:rsidR="00F40339">
        <w:t xml:space="preserve"> lassen S</w:t>
      </w:r>
      <w:r w:rsidR="00F40339" w:rsidRPr="00F40339">
        <w:t>orgen und Ängste entstehen</w:t>
      </w:r>
      <w:r w:rsidR="00F40339">
        <w:t xml:space="preserve">,  </w:t>
      </w:r>
      <w:r>
        <w:t xml:space="preserve">diese </w:t>
      </w:r>
      <w:r w:rsidR="00F40339">
        <w:t xml:space="preserve">führen zu </w:t>
      </w:r>
      <w:r w:rsidR="00F40339" w:rsidRPr="00F40339">
        <w:t xml:space="preserve">Abgrenzungen und </w:t>
      </w:r>
      <w:r w:rsidR="00842BEF" w:rsidRPr="00F40339">
        <w:t>Dogmatik.</w:t>
      </w:r>
    </w:p>
    <w:p w:rsidR="007C3272" w:rsidRDefault="00F40339" w:rsidP="00F40339">
      <w:r>
        <w:t>Eine v</w:t>
      </w:r>
      <w:r w:rsidRPr="00F40339">
        <w:t xml:space="preserve">erzerrte Wahrnehmung </w:t>
      </w:r>
      <w:r>
        <w:t xml:space="preserve"> und</w:t>
      </w:r>
      <w:r w:rsidRPr="00F40339">
        <w:t xml:space="preserve"> neigungsabhängiges Lernen ist die Folge</w:t>
      </w:r>
      <w:r w:rsidR="007C3272">
        <w:t>.</w:t>
      </w:r>
    </w:p>
    <w:p w:rsidR="007C3272" w:rsidRDefault="007C3272" w:rsidP="00F40339"/>
    <w:p w:rsidR="007C3272" w:rsidRPr="007C3272" w:rsidRDefault="007C3272" w:rsidP="007C3272">
      <w:r>
        <w:t xml:space="preserve">Auch Prof. Daniel </w:t>
      </w:r>
      <w:proofErr w:type="spellStart"/>
      <w:r>
        <w:t>Favre</w:t>
      </w:r>
      <w:proofErr w:type="spellEnd"/>
      <w:r>
        <w:t xml:space="preserve"> von der Universität Montpellier, sieht einen direkten Bezug von sozialer Kompetenz und Lernvermögen.  </w:t>
      </w:r>
      <w:r w:rsidR="00CA0113">
        <w:t xml:space="preserve">Auch </w:t>
      </w:r>
      <w:proofErr w:type="spellStart"/>
      <w:r>
        <w:t>Favre</w:t>
      </w:r>
      <w:proofErr w:type="spellEnd"/>
      <w:r>
        <w:t xml:space="preserve"> erklärt auf der </w:t>
      </w:r>
      <w:proofErr w:type="spellStart"/>
      <w:r>
        <w:t>Empathy</w:t>
      </w:r>
      <w:proofErr w:type="spellEnd"/>
      <w:r>
        <w:t xml:space="preserve"> &amp; </w:t>
      </w:r>
      <w:proofErr w:type="spellStart"/>
      <w:r>
        <w:t>Compassion</w:t>
      </w:r>
      <w:proofErr w:type="spellEnd"/>
      <w:r>
        <w:t xml:space="preserve"> Conference in London , 2012 dass </w:t>
      </w:r>
      <w:r w:rsidRPr="007C3272">
        <w:t xml:space="preserve">Aggression </w:t>
      </w:r>
      <w:r>
        <w:t xml:space="preserve">in </w:t>
      </w:r>
      <w:r w:rsidRPr="007C3272">
        <w:t>Angst und Unsicherheit</w:t>
      </w:r>
      <w:r>
        <w:t xml:space="preserve"> wurzeln und </w:t>
      </w:r>
      <w:r w:rsidRPr="007C3272">
        <w:t>in Bezug zu dogmatischem Denken</w:t>
      </w:r>
      <w:r>
        <w:t xml:space="preserve"> stehen. </w:t>
      </w:r>
    </w:p>
    <w:p w:rsidR="007C3272" w:rsidRPr="007C3272" w:rsidRDefault="00CA0113" w:rsidP="007C3272">
      <w:proofErr w:type="spellStart"/>
      <w:r>
        <w:t>Favre</w:t>
      </w:r>
      <w:proofErr w:type="spellEnd"/>
      <w:r>
        <w:t xml:space="preserve"> führt aus, dass a</w:t>
      </w:r>
      <w:r w:rsidR="007C3272" w:rsidRPr="007C3272">
        <w:t>lle Probleme  auf die Welt außerhalb des Selbst projiziert</w:t>
      </w:r>
      <w:r>
        <w:t xml:space="preserve"> werden</w:t>
      </w:r>
      <w:r w:rsidR="007C3272" w:rsidRPr="007C3272">
        <w:t>.</w:t>
      </w:r>
    </w:p>
    <w:p w:rsidR="00CA0113" w:rsidRDefault="00CA0113" w:rsidP="007C3272">
      <w:r>
        <w:t>So entsteht Hilflosigkeit (</w:t>
      </w:r>
      <w:r w:rsidR="007C3272" w:rsidRPr="007C3272">
        <w:t>ich selbst kann nichts ändern) und Angst (ich werde bedroht, es kommt Gefahr)</w:t>
      </w:r>
      <w:r>
        <w:t xml:space="preserve">. </w:t>
      </w:r>
      <w:r w:rsidR="007C3272" w:rsidRPr="007C3272">
        <w:t>Das macht Lernen unmöglich! Denn es würde beinhalten neue Gedanken, a</w:t>
      </w:r>
      <w:r>
        <w:t xml:space="preserve">ndere Meinungen und Ansichten, </w:t>
      </w:r>
      <w:r w:rsidR="00744B53">
        <w:t>irgend</w:t>
      </w:r>
      <w:r w:rsidR="007C3272" w:rsidRPr="007C3272">
        <w:t>etwas von der äuße</w:t>
      </w:r>
      <w:r>
        <w:t>ren Welt, an sich heranzulassen.</w:t>
      </w:r>
    </w:p>
    <w:p w:rsidR="00CA0113" w:rsidRDefault="00CA0113" w:rsidP="007C3272"/>
    <w:p w:rsidR="00CA0113" w:rsidRDefault="00CA0113" w:rsidP="007C3272">
      <w:r>
        <w:t>Ist unsere Individualität, die wunderschöne Vielfalt an Charakteren, kulturellen Hintergründen und Persönlichkeiten also ein unüberwindbares  Hindernis auf dem Weg zu einer harmonischen Gemeinschaft in Schule oder Gesellschaft? Müssen wir  unsere Persönlichkeit aufgeben und zum Einheitsmenschen werden, damit unser Gehirn optimal funktionieren kann?</w:t>
      </w:r>
    </w:p>
    <w:p w:rsidR="00CA0113" w:rsidRDefault="00CA0113" w:rsidP="007C3272">
      <w:r>
        <w:t xml:space="preserve">Ganz sicher nicht! </w:t>
      </w:r>
    </w:p>
    <w:p w:rsidR="00CA0113" w:rsidRDefault="00CA0113" w:rsidP="007C3272">
      <w:r>
        <w:t>Eine Veränderung des Fokus reicht vollkommen, denn so unterschiedlich wir auch alle sein mögen, gibt es doch eine gemeinsame Komponente, einen kleinsten gemeinsamen Nenn</w:t>
      </w:r>
      <w:r w:rsidR="001B4E6F">
        <w:t>er, auf den wir uns ohne Frage, Zweifel,</w:t>
      </w:r>
      <w:r>
        <w:t xml:space="preserve"> wenn und aber einigen können:</w:t>
      </w:r>
    </w:p>
    <w:p w:rsidR="00CA0113" w:rsidRDefault="00CA0113" w:rsidP="007C3272">
      <w:r>
        <w:t xml:space="preserve">Alle Menschen streben nach Glück! </w:t>
      </w:r>
    </w:p>
    <w:p w:rsidR="000A5BAB" w:rsidRDefault="00CA0113" w:rsidP="007C3272">
      <w:r>
        <w:t>Jeder einzelne  von uns möchte glücklich sein, darin sind wir alle gleich. Denken wir mal einen Moment lang darüber nach, fühlen das mal an</w:t>
      </w:r>
      <w:r w:rsidR="00744B53">
        <w:t>.</w:t>
      </w:r>
      <w:r>
        <w:t xml:space="preserve"> </w:t>
      </w:r>
    </w:p>
    <w:p w:rsidR="007C3272" w:rsidRPr="007C3272" w:rsidRDefault="00744B53" w:rsidP="000A5BAB">
      <w:r>
        <w:t>J</w:t>
      </w:r>
      <w:r w:rsidR="00CA0113">
        <w:t>eder von uns mö</w:t>
      </w:r>
      <w:r w:rsidR="000A5BAB">
        <w:t xml:space="preserve">chte einfach nur glücklich sein, auch </w:t>
      </w:r>
      <w:r w:rsidR="00CA0113">
        <w:t xml:space="preserve">der </w:t>
      </w:r>
      <w:proofErr w:type="spellStart"/>
      <w:r w:rsidR="00CA0113">
        <w:t>Bulli</w:t>
      </w:r>
      <w:proofErr w:type="spellEnd"/>
      <w:r w:rsidR="00CA0113">
        <w:t xml:space="preserve"> auf dem Schu</w:t>
      </w:r>
      <w:r>
        <w:t>lhof,</w:t>
      </w:r>
      <w:r w:rsidR="000A5BAB">
        <w:t xml:space="preserve"> der genervte Lehrer oder  der  arrogante Abteilungsleiter.</w:t>
      </w:r>
    </w:p>
    <w:p w:rsidR="000A5BAB" w:rsidRDefault="000A5BAB">
      <w:r>
        <w:t>Schon bei kurzem Innehalten mit diesem Gedanken, entsteht eine Verbindung, eine Gemeinsamkeit. Gehen wir einen Schritt weiter und denken darüber nach,  dass wenn wi</w:t>
      </w:r>
      <w:r w:rsidR="00DD3B25">
        <w:t>r a</w:t>
      </w:r>
      <w:r>
        <w:t>lle  Glück wollen,  wir auch Alle den gleichen Anspruch auf Glück haben .</w:t>
      </w:r>
    </w:p>
    <w:p w:rsidR="003B234C" w:rsidRDefault="000A5BAB">
      <w:r>
        <w:t xml:space="preserve">Und hier beginnt die veränderte Sichtweise bereits eine Veränderung in unserem  Inneren und damit auch im äußeren Handeln  zu bewirken. </w:t>
      </w:r>
    </w:p>
    <w:p w:rsidR="000A5BAB" w:rsidRDefault="003B234C">
      <w:r>
        <w:t>Unsere veränderte Sichtweise dem sich störend und aggressiv verhaltenden Menschen gegenüber</w:t>
      </w:r>
      <w:r w:rsidR="00744B53">
        <w:t xml:space="preserve">, </w:t>
      </w:r>
      <w:r>
        <w:t xml:space="preserve"> schafft Verständnis und sogar Mitgefühl, denn wir erkennen, dass hier jemand nach Glück strebt und offensichtlich recht weit weg davon ist, was sich in diesem Störverhalten widerspiegelt. </w:t>
      </w:r>
    </w:p>
    <w:p w:rsidR="00DD3B25" w:rsidRDefault="00DD3B25"/>
    <w:p w:rsidR="00DD3B25" w:rsidRDefault="000A5BAB">
      <w:r>
        <w:t>Nun, welch eine handliche Lösung – Alle machen sich bewusst, dass jeder Glück erfahren möchte und Alle den gleichen Anspruch darauf haben und schon  sind al</w:t>
      </w:r>
      <w:r w:rsidR="00DF4655">
        <w:t>l</w:t>
      </w:r>
      <w:r>
        <w:t xml:space="preserve">e Probleme </w:t>
      </w:r>
    </w:p>
    <w:p w:rsidR="00DD3B25" w:rsidRDefault="00DD3B25"/>
    <w:p w:rsidR="00DF4655" w:rsidRDefault="000A5BAB">
      <w:r>
        <w:t>rund um Integration, Inklusion,  A</w:t>
      </w:r>
      <w:r w:rsidR="00DF4655">
        <w:t xml:space="preserve">bgrenzung, Intoleranz </w:t>
      </w:r>
      <w:r>
        <w:t xml:space="preserve"> und Konkurrenzkampf gelöst und wir haben optimale Lern – bzw. Arbeits- </w:t>
      </w:r>
      <w:r w:rsidR="00744B53">
        <w:t xml:space="preserve"> und – Lebens- </w:t>
      </w:r>
      <w:r>
        <w:t xml:space="preserve">umstände geschaffen.  </w:t>
      </w:r>
    </w:p>
    <w:p w:rsidR="00F40339" w:rsidRDefault="00DF4655">
      <w:r>
        <w:t xml:space="preserve">Nur leider sind wir so vergesslich und fällt es uns auch nicht leicht die Bedürfnisse Anderer den Unseren gleichzustellen. </w:t>
      </w:r>
      <w:r w:rsidR="00744B53">
        <w:t xml:space="preserve">Die Erkenntnis, dass es uns nur dauerhaft gut gehen kann, wenn es allen Mitgliedern unseres Systems., unserer  Gruppe, unseres  Teams gut geht,  ist  meist höchstens theoretisch vorhanden. </w:t>
      </w:r>
      <w:r>
        <w:t>Unsere sozialen Wurzeln und Erfah</w:t>
      </w:r>
      <w:r w:rsidR="003B234C">
        <w:t xml:space="preserve">rungen spielen </w:t>
      </w:r>
      <w:r w:rsidR="00744B53">
        <w:t xml:space="preserve">zudem </w:t>
      </w:r>
      <w:r w:rsidR="003B234C">
        <w:t xml:space="preserve">eine große Rolle </w:t>
      </w:r>
      <w:r>
        <w:t>in Bezug auf unsere  sozialen Kompetenz</w:t>
      </w:r>
      <w:r w:rsidR="00744B53">
        <w:t>en.</w:t>
      </w:r>
    </w:p>
    <w:p w:rsidR="00F40339" w:rsidRDefault="00F40339"/>
    <w:p w:rsidR="00F40339" w:rsidRPr="00F40339" w:rsidRDefault="00DF4655" w:rsidP="00F40339">
      <w:r>
        <w:t>Prof. Gilbert erläutert dazu: „B</w:t>
      </w:r>
      <w:r w:rsidR="00F40339" w:rsidRPr="00F40339">
        <w:t>eziehungen stellen einen physiologischen Regulator dar.</w:t>
      </w:r>
    </w:p>
    <w:p w:rsidR="00F40339" w:rsidRPr="00F40339" w:rsidRDefault="00F40339" w:rsidP="00F40339">
      <w:r w:rsidRPr="00F40339">
        <w:t xml:space="preserve">Eine Person entwickelt sich abhängig von </w:t>
      </w:r>
      <w:r w:rsidR="00744B53">
        <w:t>der Zuneigung und Sorge, die sie</w:t>
      </w:r>
      <w:r w:rsidRPr="00F40339">
        <w:t xml:space="preserve"> erfährt.</w:t>
      </w:r>
    </w:p>
    <w:p w:rsidR="00DF4655" w:rsidRDefault="00F40339" w:rsidP="00051723">
      <w:pPr>
        <w:outlineLvl w:val="0"/>
      </w:pPr>
      <w:r w:rsidRPr="00F40339">
        <w:t>Gelebte Bezieh</w:t>
      </w:r>
      <w:r w:rsidR="00DF4655">
        <w:t>ungen verändern die Wahrnehmung.“</w:t>
      </w:r>
    </w:p>
    <w:p w:rsidR="00DF4655" w:rsidRDefault="00DF4655" w:rsidP="00F40339">
      <w:r>
        <w:t>Diese  Grundausstattung   fällt aber sehr unterschiedlich au</w:t>
      </w:r>
      <w:r w:rsidR="009F1DA0">
        <w:t xml:space="preserve">s, was zu </w:t>
      </w:r>
      <w:r>
        <w:t>Problemen im Klassenraum, wie auch in der Gesellschaft beiträgt.  Hier setzen Programme zu Achtsamkeit und Empathie an.</w:t>
      </w:r>
    </w:p>
    <w:p w:rsidR="009F1DA0" w:rsidRDefault="00DF4655" w:rsidP="00F40339">
      <w:r>
        <w:t xml:space="preserve">Achtsamkeit bezieht sich in diesem Zusammenhang in erster Instanz auf  </w:t>
      </w:r>
      <w:r w:rsidR="009F1DA0">
        <w:t>die eigene Person</w:t>
      </w:r>
      <w:r>
        <w:t>, bzw. die eigene Gefühlswelt. Eine Bewusstmachung der Gefühle, sie orten und benennen zu können, sie als ein</w:t>
      </w:r>
      <w:r w:rsidR="00744B53">
        <w:t xml:space="preserve"> Phänomen wahrnehmen zu können, </w:t>
      </w:r>
      <w:r>
        <w:t xml:space="preserve">schafft Abstand </w:t>
      </w:r>
      <w:r w:rsidR="001B4E6F">
        <w:t xml:space="preserve">zwischen dem Selbst und den Gefühlen </w:t>
      </w:r>
      <w:r>
        <w:t xml:space="preserve">und dieser Abstand schafft Raum. </w:t>
      </w:r>
      <w:r w:rsidR="009F1DA0">
        <w:t xml:space="preserve"> Handlungsspielraum und damit auch Raum für die Bedürfnisse anderer.</w:t>
      </w:r>
    </w:p>
    <w:p w:rsidR="00F40339" w:rsidRPr="00F40339" w:rsidRDefault="00DF4655" w:rsidP="003B234C">
      <w:pPr>
        <w:outlineLvl w:val="0"/>
      </w:pPr>
      <w:r>
        <w:t>Die Forschungsprogramme von Prof. Gilbert belegen</w:t>
      </w:r>
      <w:r w:rsidR="003B234C">
        <w:t xml:space="preserve">, dass Training der </w:t>
      </w:r>
      <w:r w:rsidR="00F40339" w:rsidRPr="00F40339">
        <w:t xml:space="preserve">Aufmerksamkeit auf Gedankenabläufe und </w:t>
      </w:r>
      <w:r w:rsidR="003B234C">
        <w:t xml:space="preserve">auf </w:t>
      </w:r>
      <w:r w:rsidR="00231C6E">
        <w:t xml:space="preserve">Reaktionen auf Wahrnehmungen eine </w:t>
      </w:r>
      <w:r w:rsidR="00F40339" w:rsidRPr="00F40339">
        <w:t xml:space="preserve">Bewusstwerdung </w:t>
      </w:r>
      <w:r w:rsidR="00231C6E">
        <w:t xml:space="preserve"> ermöglichen</w:t>
      </w:r>
      <w:r w:rsidR="00744B53">
        <w:t>. D</w:t>
      </w:r>
      <w:r w:rsidR="00231C6E">
        <w:t>iese Bewusstwerdung s</w:t>
      </w:r>
      <w:r w:rsidR="00F40339" w:rsidRPr="00F40339">
        <w:t>chafft Handlungsfreiheit</w:t>
      </w:r>
      <w:r w:rsidR="00231C6E">
        <w:t xml:space="preserve">.  </w:t>
      </w:r>
    </w:p>
    <w:p w:rsidR="000728F5" w:rsidRDefault="000728F5" w:rsidP="00F40339"/>
    <w:p w:rsidR="00231C6E" w:rsidRDefault="00231C6E">
      <w:r>
        <w:t xml:space="preserve">Achtsamkeit ist der erste Schritt zu einem bewusstem Umgang mit eigenen Gefühlen,  der </w:t>
      </w:r>
      <w:r w:rsidR="000728F5">
        <w:t xml:space="preserve"> bewussten </w:t>
      </w:r>
      <w:r>
        <w:t>Wahrnehmung äußerer Faktoren und einer selbstbestimmten, durchdachten Reaktion darauf.</w:t>
      </w:r>
    </w:p>
    <w:p w:rsidR="000728F5" w:rsidRDefault="00231C6E">
      <w:r>
        <w:t>Damit ist viel gewonnen, doch noch fehlt das Vermögen</w:t>
      </w:r>
      <w:r w:rsidR="00DD3B25">
        <w:t>,</w:t>
      </w:r>
      <w:r>
        <w:t xml:space="preserve"> Verständnis oder Mitgefühl aufzubringen. Auch hier zunächst einmal für sich selbst, sich </w:t>
      </w:r>
      <w:r w:rsidR="000728F5">
        <w:t xml:space="preserve">selbst </w:t>
      </w:r>
      <w:r>
        <w:t xml:space="preserve">nicht zu verurteilen, sich nicht zu überfordern und im zweiten Schritt </w:t>
      </w:r>
      <w:r w:rsidR="000728F5">
        <w:t xml:space="preserve">Mitgefühl </w:t>
      </w:r>
      <w:r>
        <w:t>für andere</w:t>
      </w:r>
      <w:r w:rsidR="000728F5">
        <w:t xml:space="preserve"> zu entwickeln.</w:t>
      </w:r>
    </w:p>
    <w:p w:rsidR="000728F5" w:rsidRDefault="000728F5"/>
    <w:p w:rsidR="00842BEF" w:rsidRDefault="00842BEF" w:rsidP="000728F5">
      <w:r>
        <w:t>„</w:t>
      </w:r>
      <w:r w:rsidR="000728F5">
        <w:t>Die E</w:t>
      </w:r>
      <w:r w:rsidR="000728F5" w:rsidRPr="00F40339">
        <w:t>ntwicklung von Mitgef</w:t>
      </w:r>
      <w:r w:rsidR="000728F5">
        <w:t xml:space="preserve">ühl und Güte schafft Verbindung, </w:t>
      </w:r>
      <w:r w:rsidR="000728F5" w:rsidRPr="00F40339">
        <w:t xml:space="preserve">Verbindung bedeutet nicht allein </w:t>
      </w:r>
      <w:r>
        <w:t>zu sein, nicht bedroht sein,“ e</w:t>
      </w:r>
      <w:r w:rsidR="000728F5">
        <w:t xml:space="preserve">rläutert Gilbert, </w:t>
      </w:r>
      <w:r>
        <w:t>„</w:t>
      </w:r>
      <w:r w:rsidR="000728F5">
        <w:t>eine Öffnung der externen Welt gegenüber</w:t>
      </w:r>
      <w:r>
        <w:t>,</w:t>
      </w:r>
      <w:r w:rsidR="000728F5">
        <w:t xml:space="preserve"> kann ohne Angst und Stress erfolgen, Lernen wi</w:t>
      </w:r>
      <w:r>
        <w:t>rd möglich“.</w:t>
      </w:r>
    </w:p>
    <w:p w:rsidR="000728F5" w:rsidRDefault="000728F5" w:rsidP="000728F5"/>
    <w:p w:rsidR="00842BEF" w:rsidRDefault="008E74E9">
      <w:r>
        <w:t>Emp</w:t>
      </w:r>
      <w:r w:rsidR="00132ECD">
        <w:t>at</w:t>
      </w:r>
      <w:r>
        <w:t>h</w:t>
      </w:r>
      <w:r w:rsidR="00842BEF">
        <w:t xml:space="preserve">ie, das Vermögen die Empfindungen anderer nachzuempfinden, </w:t>
      </w:r>
      <w:r w:rsidR="00132ECD">
        <w:t xml:space="preserve">kann </w:t>
      </w:r>
      <w:r w:rsidR="00842BEF">
        <w:t>aber auch zu persönlichem, emotionalem Stress führen. Das Leiden anderer zu erfahren,</w:t>
      </w:r>
      <w:r>
        <w:t xml:space="preserve"> es an sich heran zu lassen</w:t>
      </w:r>
      <w:r w:rsidR="00842BEF">
        <w:t>,</w:t>
      </w:r>
      <w:r>
        <w:t xml:space="preserve"> wird zur Belastung, aus Schutz erfolgt eine </w:t>
      </w:r>
      <w:proofErr w:type="spellStart"/>
      <w:r>
        <w:t>Disassoziation</w:t>
      </w:r>
      <w:proofErr w:type="spellEnd"/>
      <w:r>
        <w:t xml:space="preserve">. </w:t>
      </w:r>
    </w:p>
    <w:p w:rsidR="00231C6E" w:rsidRDefault="008E74E9">
      <w:r>
        <w:t>Ein Umkehrprozess zurück zur „einsamen Insel“ und Abgrenzung setzt ein.</w:t>
      </w:r>
    </w:p>
    <w:p w:rsidR="00006664" w:rsidRDefault="00006664"/>
    <w:p w:rsidR="00E371EF" w:rsidRDefault="00E371EF">
      <w:r>
        <w:t>M</w:t>
      </w:r>
      <w:r w:rsidR="00842BEF">
        <w:t>itgefühl Training führt vom ich-</w:t>
      </w:r>
      <w:r>
        <w:t xml:space="preserve">bezogenen Gefühl </w:t>
      </w:r>
      <w:r w:rsidR="00842BEF">
        <w:t>„</w:t>
      </w:r>
      <w:r>
        <w:t>Mitleid</w:t>
      </w:r>
      <w:r w:rsidR="00842BEF">
        <w:t>“</w:t>
      </w:r>
      <w:r>
        <w:t xml:space="preserve"> zu einer pro-aktiven sozialen Haltung und weg von persönlichem Stress.</w:t>
      </w:r>
    </w:p>
    <w:p w:rsidR="00231C6E" w:rsidRDefault="00231C6E"/>
    <w:p w:rsidR="00132ECD" w:rsidRPr="00132ECD" w:rsidRDefault="000728F5" w:rsidP="00132ECD">
      <w:r>
        <w:t xml:space="preserve">Olga </w:t>
      </w:r>
      <w:proofErr w:type="spellStart"/>
      <w:r>
        <w:t>Klimeckie</w:t>
      </w:r>
      <w:proofErr w:type="spellEnd"/>
      <w:r>
        <w:t>, W</w:t>
      </w:r>
      <w:r w:rsidRPr="000728F5">
        <w:t>issenschaftlerin am Max Planck Institut für Humanes Lernen und G</w:t>
      </w:r>
      <w:r w:rsidR="001B4E6F">
        <w:t>ehirnwissenschaften, Abteilung s</w:t>
      </w:r>
      <w:r w:rsidRPr="000728F5">
        <w:t>oziologische Neurowissenschaft</w:t>
      </w:r>
      <w:r>
        <w:t xml:space="preserve">, </w:t>
      </w:r>
      <w:r w:rsidR="008E74E9">
        <w:t xml:space="preserve">hat ihre  </w:t>
      </w:r>
      <w:r w:rsidR="00132ECD" w:rsidRPr="00132ECD">
        <w:t>Doktorarbeit zum Thema „Training des mitfühlenden emphatischen Gehirns.“</w:t>
      </w:r>
      <w:r w:rsidR="00132ECD">
        <w:t xml:space="preserve"> </w:t>
      </w:r>
      <w:r w:rsidR="00DD3B25">
        <w:t>g</w:t>
      </w:r>
      <w:r w:rsidR="00383488">
        <w:t xml:space="preserve">eschrieben. </w:t>
      </w:r>
      <w:proofErr w:type="spellStart"/>
      <w:r w:rsidR="00383488">
        <w:t>Klimeckie</w:t>
      </w:r>
      <w:proofErr w:type="spellEnd"/>
      <w:r w:rsidR="00383488">
        <w:t xml:space="preserve"> </w:t>
      </w:r>
      <w:r w:rsidR="00132ECD">
        <w:t>u</w:t>
      </w:r>
      <w:r w:rsidR="00132ECD" w:rsidRPr="00132ECD">
        <w:t>ntersucht</w:t>
      </w:r>
      <w:r w:rsidR="00383488">
        <w:t>e</w:t>
      </w:r>
      <w:r w:rsidR="00132ECD" w:rsidRPr="00132ECD">
        <w:t xml:space="preserve"> den Effekt von Empathie und Mitgefühl Training auf </w:t>
      </w:r>
      <w:proofErr w:type="spellStart"/>
      <w:r w:rsidR="00132ECD" w:rsidRPr="00132ECD">
        <w:t>neurale</w:t>
      </w:r>
      <w:proofErr w:type="spellEnd"/>
      <w:r w:rsidR="00132ECD" w:rsidRPr="00132ECD">
        <w:t xml:space="preserve"> Funktionen, Verhaltensweisen und Gefühle. </w:t>
      </w:r>
    </w:p>
    <w:p w:rsidR="00FF07E9" w:rsidRDefault="008E74E9">
      <w:r>
        <w:t>Die Ergebnisse ze</w:t>
      </w:r>
      <w:r w:rsidR="000441D3">
        <w:t>ige</w:t>
      </w:r>
      <w:r w:rsidR="009E5AAB">
        <w:t xml:space="preserve">n, </w:t>
      </w:r>
      <w:r w:rsidR="000441D3">
        <w:t xml:space="preserve">dass das </w:t>
      </w:r>
      <w:r w:rsidR="00383488">
        <w:t xml:space="preserve"> einwöchige </w:t>
      </w:r>
      <w:r w:rsidR="000441D3">
        <w:t xml:space="preserve">Training die subjektive Empfindung der Studenten auf den emotionalen Stress  positiv beeinflusst. </w:t>
      </w:r>
      <w:proofErr w:type="spellStart"/>
      <w:r w:rsidR="000441D3">
        <w:t>Gehirnscans</w:t>
      </w:r>
      <w:proofErr w:type="spellEnd"/>
      <w:r w:rsidR="000441D3">
        <w:t xml:space="preserve">  untermauern die</w:t>
      </w:r>
      <w:r w:rsidR="00FF07E9">
        <w:t>se</w:t>
      </w:r>
      <w:r w:rsidR="000441D3">
        <w:t xml:space="preserve"> subjektiven Empfindungen.</w:t>
      </w:r>
    </w:p>
    <w:p w:rsidR="00FF07E9" w:rsidRDefault="00FF07E9"/>
    <w:p w:rsidR="00842BEF" w:rsidRDefault="00842BEF">
      <w:r>
        <w:t xml:space="preserve">Programme zu </w:t>
      </w:r>
      <w:r w:rsidR="00E371EF">
        <w:t xml:space="preserve">Achtsamkeit </w:t>
      </w:r>
      <w:r>
        <w:t>&amp; Mitgefühl werden in vielen Teilen der Welt sehr erfolgreich eingesetzt</w:t>
      </w:r>
      <w:r w:rsidR="00DD3B25">
        <w:t xml:space="preserve">, </w:t>
      </w:r>
      <w:r>
        <w:t xml:space="preserve"> um Menschen mit traumatischen Erfahrungen oder aus sozial schwierigen Umständen ein Werkzeug an die Hand zu geben um mit den eigenen Emotionen selbstbestimmt umgehen zu können, soziale Kompetenzen aufzubauen und erfolgreich lernen zu können.</w:t>
      </w:r>
    </w:p>
    <w:p w:rsidR="0088242A" w:rsidRDefault="0088242A"/>
    <w:p w:rsidR="0088242A" w:rsidRPr="0088242A" w:rsidRDefault="0088242A" w:rsidP="0088242A">
      <w:r w:rsidRPr="0088242A">
        <w:t>¨</w:t>
      </w:r>
      <w:r>
        <w:t xml:space="preserve">Dr. James R. </w:t>
      </w:r>
      <w:proofErr w:type="spellStart"/>
      <w:r>
        <w:t>Doty</w:t>
      </w:r>
      <w:proofErr w:type="spellEnd"/>
      <w:r>
        <w:t xml:space="preserve">, </w:t>
      </w:r>
      <w:r w:rsidRPr="0088242A">
        <w:t>Professor für Neurochirurgie</w:t>
      </w:r>
      <w:r>
        <w:t xml:space="preserve"> schuf mit der Gründung des </w:t>
      </w:r>
      <w:r w:rsidRPr="0088242A">
        <w:t>Zentrum</w:t>
      </w:r>
      <w:r>
        <w:t>s</w:t>
      </w:r>
      <w:r w:rsidRPr="0088242A">
        <w:t xml:space="preserve"> für wissenschaftliche Untersuchungen von Mitgefühl &amp; Güte und Bild</w:t>
      </w:r>
      <w:r>
        <w:t xml:space="preserve">ung an der Universität Stanford, </w:t>
      </w:r>
      <w:r w:rsidRPr="0088242A">
        <w:t>USA</w:t>
      </w:r>
      <w:r>
        <w:t xml:space="preserve"> </w:t>
      </w:r>
      <w:r w:rsidR="009E5AAB">
        <w:t xml:space="preserve"> auch </w:t>
      </w:r>
      <w:r>
        <w:t xml:space="preserve">einen Rahmen für die Arbeit von </w:t>
      </w:r>
      <w:proofErr w:type="spellStart"/>
      <w:r>
        <w:t>Yotham</w:t>
      </w:r>
      <w:proofErr w:type="spellEnd"/>
      <w:r>
        <w:t xml:space="preserve"> Heineberg und Ronnie Berger zur Entwicklung eines klar strukturierten, kompakten Programms.</w:t>
      </w:r>
    </w:p>
    <w:p w:rsidR="00597F79" w:rsidRDefault="0088242A">
      <w:r>
        <w:t xml:space="preserve">Das so entstandene </w:t>
      </w:r>
      <w:r w:rsidR="00842BEF">
        <w:t xml:space="preserve">ERASE </w:t>
      </w:r>
      <w:r>
        <w:t>(</w:t>
      </w:r>
      <w:proofErr w:type="spellStart"/>
      <w:r>
        <w:t>Enhancing</w:t>
      </w:r>
      <w:proofErr w:type="spellEnd"/>
      <w:r>
        <w:t xml:space="preserve"> </w:t>
      </w:r>
      <w:proofErr w:type="spellStart"/>
      <w:r>
        <w:t>Resilience</w:t>
      </w:r>
      <w:proofErr w:type="spellEnd"/>
      <w:r>
        <w:t xml:space="preserve"> in </w:t>
      </w:r>
      <w:proofErr w:type="spellStart"/>
      <w:r>
        <w:t>Students</w:t>
      </w:r>
      <w:proofErr w:type="spellEnd"/>
      <w:r>
        <w:t xml:space="preserve"> </w:t>
      </w:r>
      <w:proofErr w:type="spellStart"/>
      <w:r>
        <w:t>Experiencing</w:t>
      </w:r>
      <w:proofErr w:type="spellEnd"/>
      <w:r>
        <w:t xml:space="preserve"> Stress) </w:t>
      </w:r>
      <w:r w:rsidR="00842BEF">
        <w:t>Programm</w:t>
      </w:r>
      <w:r>
        <w:t xml:space="preserve"> bietet Übungen zu den 5 Pfeilern:  Glaubensätze, Affekt, soziale Kompetenzen, Vorstellungskraft und kognitive Fähigkeiten und wurde erfolgreich mit über 50.000 Schülern in Krisengebieten</w:t>
      </w:r>
      <w:r w:rsidR="00383488">
        <w:t xml:space="preserve"> weltweit</w:t>
      </w:r>
      <w:r>
        <w:t xml:space="preserve"> durchgeführt. </w:t>
      </w:r>
    </w:p>
    <w:p w:rsidR="00597F79" w:rsidRDefault="00597F79"/>
    <w:p w:rsidR="00597F79" w:rsidRDefault="00597F79">
      <w:r>
        <w:t xml:space="preserve">Das von </w:t>
      </w:r>
      <w:proofErr w:type="spellStart"/>
      <w:r>
        <w:t>Mind-with-Heart</w:t>
      </w:r>
      <w:proofErr w:type="spellEnd"/>
      <w:r>
        <w:t xml:space="preserve"> entwickelte duale Programm, setzt auf ein Training in dem Lehrkräften Methoden zu Achtsamkeit und Empathie vermittelt werden, die zunächst zur eigenen Anwendung </w:t>
      </w:r>
      <w:r w:rsidR="009E5AAB">
        <w:t xml:space="preserve">, Veränderung der eigenen inneren Haltung </w:t>
      </w:r>
      <w:r>
        <w:t xml:space="preserve">und dem eigenen Stressabbau dienen und in  zweiter Instanz in die Klasse getragen werden. </w:t>
      </w:r>
    </w:p>
    <w:p w:rsidR="00597F79" w:rsidRPr="00597F79" w:rsidRDefault="00597F79" w:rsidP="00597F79">
      <w:proofErr w:type="spellStart"/>
      <w:r>
        <w:t>Prof</w:t>
      </w:r>
      <w:proofErr w:type="spellEnd"/>
      <w:r>
        <w:t xml:space="preserve">, </w:t>
      </w:r>
      <w:proofErr w:type="spellStart"/>
      <w:r>
        <w:t>Favre</w:t>
      </w:r>
      <w:proofErr w:type="spellEnd"/>
      <w:r>
        <w:t xml:space="preserve">  behauptet, dass Gewalt und Schulversagen innerhalb eines Jahres umkehrbar sind.  Um genauere Erhebungen anzustellen </w:t>
      </w:r>
      <w:r w:rsidR="00DD3B25">
        <w:t xml:space="preserve">, </w:t>
      </w:r>
      <w:r>
        <w:t xml:space="preserve">hat </w:t>
      </w:r>
      <w:proofErr w:type="spellStart"/>
      <w:r>
        <w:t>Favre</w:t>
      </w:r>
      <w:proofErr w:type="spellEnd"/>
      <w:r>
        <w:t xml:space="preserve"> Messeinheiten definiert und </w:t>
      </w:r>
      <w:r w:rsidR="00EE0245">
        <w:t xml:space="preserve">in seinen Langzeitstudien an der Universität von Montpellier </w:t>
      </w:r>
      <w:r>
        <w:t xml:space="preserve">festgestellt, dass der Grad an Empathie </w:t>
      </w:r>
      <w:r w:rsidRPr="00597F79">
        <w:t xml:space="preserve">reziprok im Verhältnis </w:t>
      </w:r>
      <w:r>
        <w:t xml:space="preserve"> </w:t>
      </w:r>
      <w:r w:rsidRPr="00597F79">
        <w:t xml:space="preserve">zum Grad der Gewaltbereitschaft und </w:t>
      </w:r>
      <w:proofErr w:type="spellStart"/>
      <w:r w:rsidRPr="00597F79">
        <w:t>Gewalterfahrung</w:t>
      </w:r>
      <w:proofErr w:type="spellEnd"/>
      <w:r>
        <w:t xml:space="preserve"> steht</w:t>
      </w:r>
      <w:r w:rsidRPr="00597F79">
        <w:t>.</w:t>
      </w:r>
      <w:r>
        <w:t xml:space="preserve"> B</w:t>
      </w:r>
      <w:r w:rsidRPr="00597F79">
        <w:t>ezugsverlust zu eigenen Emotionen steht im umgekehrten Verhältnis zu akademischen Leistungen.</w:t>
      </w:r>
    </w:p>
    <w:p w:rsidR="00597F79" w:rsidRPr="00597F79" w:rsidRDefault="00EE0245" w:rsidP="00597F79">
      <w:r>
        <w:t>Diese Kette</w:t>
      </w:r>
      <w:r w:rsidR="00383488">
        <w:t xml:space="preserve"> muss aufgelöst werden. Das wäre </w:t>
      </w:r>
      <w:r>
        <w:t xml:space="preserve"> für einen einzelnen im  hypothetischen sozialen Vakuum  bereits </w:t>
      </w:r>
      <w:r w:rsidR="00383488">
        <w:t xml:space="preserve">eine echte Herausforderung, </w:t>
      </w:r>
      <w:r>
        <w:t xml:space="preserve"> ist in der Gruppe, der Schulklasse, dem Team  eine umso größere,  denn </w:t>
      </w:r>
      <w:r w:rsidR="00597F79" w:rsidRPr="00597F79">
        <w:t>Emotionen sind ansteckend. Es liegt in der Natur des Menschen, sich von den Emotionen im Umfeld anstecken zu lassen.</w:t>
      </w:r>
    </w:p>
    <w:p w:rsidR="00DD3B25" w:rsidRDefault="00DD3B25" w:rsidP="00EE0245"/>
    <w:p w:rsidR="00DD3B25" w:rsidRDefault="00DD3B25" w:rsidP="00EE0245"/>
    <w:p w:rsidR="00EE0245" w:rsidRPr="00EE0245" w:rsidRDefault="00EE0245" w:rsidP="00EE0245">
      <w:r>
        <w:t>Darum muss ein B</w:t>
      </w:r>
      <w:r w:rsidRPr="00EE0245">
        <w:t xml:space="preserve">ezug </w:t>
      </w:r>
      <w:r>
        <w:t>ge</w:t>
      </w:r>
      <w:r w:rsidRPr="00EE0245">
        <w:t xml:space="preserve">schaffen </w:t>
      </w:r>
      <w:r>
        <w:t xml:space="preserve">werden </w:t>
      </w:r>
      <w:r w:rsidRPr="00EE0245">
        <w:t>zwischen Empathie und Ethik</w:t>
      </w:r>
      <w:r>
        <w:t xml:space="preserve"> und eine </w:t>
      </w:r>
    </w:p>
    <w:p w:rsidR="00EE0245" w:rsidRPr="00EE0245" w:rsidRDefault="00EE0245" w:rsidP="00EE0245">
      <w:r>
        <w:t>u</w:t>
      </w:r>
      <w:r w:rsidRPr="00EE0245">
        <w:t xml:space="preserve">rteilsfreie Haltung gegenüber aggressivem </w:t>
      </w:r>
      <w:r w:rsidR="008E6B1A">
        <w:t xml:space="preserve"> oder unsozialem </w:t>
      </w:r>
      <w:r w:rsidRPr="00EE0245">
        <w:t>Verhalten</w:t>
      </w:r>
      <w:r w:rsidR="00383488">
        <w:t xml:space="preserve"> eingenommen werden, erläutert </w:t>
      </w:r>
      <w:proofErr w:type="spellStart"/>
      <w:r w:rsidR="00383488">
        <w:t>Favre</w:t>
      </w:r>
      <w:proofErr w:type="spellEnd"/>
      <w:r w:rsidR="00383488">
        <w:t>.</w:t>
      </w:r>
    </w:p>
    <w:p w:rsidR="00EE0245" w:rsidRDefault="00EE0245" w:rsidP="00EE0245">
      <w:r>
        <w:t>Der L</w:t>
      </w:r>
      <w:r w:rsidRPr="00EE0245">
        <w:t>ehrer</w:t>
      </w:r>
      <w:r>
        <w:t xml:space="preserve">, Chef, Teamleiter </w:t>
      </w:r>
      <w:r w:rsidR="00BB6DC9">
        <w:t xml:space="preserve"> ist das Vorbild, er</w:t>
      </w:r>
      <w:r w:rsidRPr="00EE0245">
        <w:t xml:space="preserve"> muss mit adäquaten Fähigkeit</w:t>
      </w:r>
      <w:r w:rsidR="00BB6DC9">
        <w:t>en ausgestattet werden, um seine</w:t>
      </w:r>
      <w:r w:rsidRPr="00EE0245">
        <w:t xml:space="preserve"> Emotionen kontrollieren zu können.</w:t>
      </w:r>
    </w:p>
    <w:p w:rsidR="00EE0245" w:rsidRPr="00EE0245" w:rsidRDefault="00EE0245" w:rsidP="00EE0245">
      <w:r>
        <w:t>Die E</w:t>
      </w:r>
      <w:r w:rsidRPr="00EE0245">
        <w:t>ntwicklung einer Haltung , die erkennt, dass jeder gute Gründe hat so zu denken, wie er denkt</w:t>
      </w:r>
      <w:r>
        <w:t xml:space="preserve"> </w:t>
      </w:r>
      <w:r w:rsidRPr="00EE0245">
        <w:t>ermöglicht die nicht konditionierte  Akzeptanz des Anderen,</w:t>
      </w:r>
      <w:r>
        <w:t xml:space="preserve"> und führt weg von der Tendenz </w:t>
      </w:r>
      <w:r w:rsidRPr="00EE0245">
        <w:t>eigene Vorstellungen aufzwingen zu wollen.</w:t>
      </w:r>
    </w:p>
    <w:p w:rsidR="00473F9A" w:rsidRDefault="008E6B1A">
      <w:r>
        <w:t xml:space="preserve">Dadurch entsteht  Öffnung </w:t>
      </w:r>
      <w:r w:rsidR="00BB6DC9">
        <w:t>, soziale Kompetenz, ein angstfreies Umfeld und das Gefühl der Gemeinschaft und Verbundenheit, was nachweislich die Lernkapazitäten steigert.</w:t>
      </w:r>
    </w:p>
    <w:p w:rsidR="00BB6DC9" w:rsidRDefault="00BB6DC9"/>
    <w:p w:rsidR="00971750" w:rsidRDefault="00BB6DC9">
      <w:r>
        <w:t xml:space="preserve">So sind wir </w:t>
      </w:r>
      <w:r w:rsidR="00383488">
        <w:t xml:space="preserve">schließlich doch </w:t>
      </w:r>
      <w:r>
        <w:t xml:space="preserve">wieder bei der Akzeptanz der Unterschiedlichkeiten angekommen, aber mit dem (Um)-Weg über eine veränderte grundlegende Sichtweise,  Mitteln zur Stärkung unserer inneren Ressourcen, Werkzeugen, die uns selbstbestimmtes Reagieren ermöglichen und </w:t>
      </w:r>
      <w:r w:rsidR="00971750">
        <w:t>zu einer höher entwickelten inneren Haltung führen.</w:t>
      </w:r>
    </w:p>
    <w:p w:rsidR="00473F9A" w:rsidRDefault="00473F9A"/>
    <w:p w:rsidR="00473F9A" w:rsidRDefault="00473F9A" w:rsidP="00473F9A">
      <w:r>
        <w:t>Die Veränderung in jedem Einzelnen hat einen positiven Einfluss auf die gesamte Gruppe, da Emotionen, wie wir gelernt haben, ansteckend sind. Es geht also um Mehrheitsbildung</w:t>
      </w:r>
      <w:r w:rsidR="00DD3B25">
        <w:t>.  Je</w:t>
      </w:r>
      <w:r>
        <w:t xml:space="preserve"> mehr positive Neuronencluster wir im Kopf  züchten durch Achtsamkeit und positive Sichtweisen umso leichter fällt es uns</w:t>
      </w:r>
      <w:r w:rsidR="00DD3B25">
        <w:t>,</w:t>
      </w:r>
      <w:r>
        <w:t xml:space="preserve"> die äußere Welt als  angenehm, friedvoll und voller Möglichkeiten wahrzunehmen und unser Potential voll auszuleben. Umso mehr Mitglieder einer Gruppe so aufgestellt sind </w:t>
      </w:r>
      <w:r w:rsidR="00DD3B25">
        <w:t>desto</w:t>
      </w:r>
      <w:r>
        <w:t xml:space="preserve"> leichter fällt es weitere Mitglieder </w:t>
      </w:r>
      <w:r w:rsidR="00383488">
        <w:t>anzustecken</w:t>
      </w:r>
      <w:r>
        <w:t>.</w:t>
      </w:r>
    </w:p>
    <w:p w:rsidR="00971750" w:rsidRDefault="00971750"/>
    <w:p w:rsidR="00971750" w:rsidRDefault="00971750">
      <w:r>
        <w:t xml:space="preserve">In Teilen der USA, Irland, Frankreichs, Neuseelands und Groß Britanniens finden Programme zu Achtsamkeit und Empathie bereits regelmäßig an </w:t>
      </w:r>
      <w:r w:rsidR="00383488">
        <w:t xml:space="preserve">vielen </w:t>
      </w:r>
      <w:r>
        <w:t xml:space="preserve">Schulen statt. Auch in Deutschland gibt es an </w:t>
      </w:r>
      <w:r w:rsidR="00383488">
        <w:t xml:space="preserve">einigen </w:t>
      </w:r>
      <w:r>
        <w:t xml:space="preserve">Schulen in Berlin und München Kurse zu Achtsamkeit. </w:t>
      </w:r>
    </w:p>
    <w:p w:rsidR="009E5AAB" w:rsidRDefault="00971750">
      <w:r>
        <w:t xml:space="preserve">Eine wachsende Zahl an Unternehmen implementieren ähnliche Ansätze in </w:t>
      </w:r>
      <w:proofErr w:type="spellStart"/>
      <w:r>
        <w:t>Firmencoachings</w:t>
      </w:r>
      <w:proofErr w:type="spellEnd"/>
      <w:r>
        <w:t>, Führungskräftetraining ode</w:t>
      </w:r>
      <w:r w:rsidR="009E5AAB">
        <w:t xml:space="preserve">r </w:t>
      </w:r>
      <w:proofErr w:type="spellStart"/>
      <w:r w:rsidR="009E5AAB">
        <w:t>Teambuilding-</w:t>
      </w:r>
      <w:proofErr w:type="spellEnd"/>
      <w:r w:rsidR="009E5AAB">
        <w:t xml:space="preserve"> Maßnahmen. </w:t>
      </w:r>
    </w:p>
    <w:p w:rsidR="00971750" w:rsidRDefault="009E5AAB">
      <w:r>
        <w:t>Eine flächendeckende</w:t>
      </w:r>
      <w:r w:rsidR="00971750">
        <w:t xml:space="preserve"> Umsetzung </w:t>
      </w:r>
      <w:r w:rsidR="00473F9A">
        <w:t xml:space="preserve">sollte von staatlicher Seite, wie von der Wirtschaft </w:t>
      </w:r>
      <w:r>
        <w:t xml:space="preserve">und der Zivilgesellschaft </w:t>
      </w:r>
      <w:proofErr w:type="spellStart"/>
      <w:r>
        <w:t>prioritär</w:t>
      </w:r>
      <w:proofErr w:type="spellEnd"/>
      <w:r>
        <w:t xml:space="preserve"> b</w:t>
      </w:r>
      <w:r w:rsidR="00473F9A">
        <w:t xml:space="preserve">etrieben werden, denn </w:t>
      </w:r>
      <w:r w:rsidR="00971750">
        <w:t xml:space="preserve">kaum eine Maßnahme </w:t>
      </w:r>
      <w:r w:rsidR="00473F9A">
        <w:t xml:space="preserve"> bietet </w:t>
      </w:r>
      <w:r w:rsidR="00971750">
        <w:t xml:space="preserve">eine Antwort auf solch eine Vielzahl sozialer Herausforderungen </w:t>
      </w:r>
      <w:r w:rsidR="00161613">
        <w:t xml:space="preserve">und </w:t>
      </w:r>
      <w:r w:rsidR="00473F9A">
        <w:t xml:space="preserve">beinhaltet ein </w:t>
      </w:r>
      <w:r w:rsidR="00161613">
        <w:t>so großes Potential  die Produktivität unserer  geistigen Ressourcen zu optimieren</w:t>
      </w:r>
      <w:r w:rsidR="00971750">
        <w:t xml:space="preserve">. </w:t>
      </w:r>
    </w:p>
    <w:p w:rsidR="00971750" w:rsidRDefault="00971750"/>
    <w:p w:rsidR="00161613" w:rsidRDefault="00971750">
      <w:r>
        <w:t>Was bleibt uns</w:t>
      </w:r>
      <w:r w:rsidR="009E5AAB">
        <w:t xml:space="preserve">, jedem einzelnen, </w:t>
      </w:r>
      <w:r>
        <w:t xml:space="preserve"> </w:t>
      </w:r>
      <w:r w:rsidR="00473F9A">
        <w:t xml:space="preserve">also </w:t>
      </w:r>
      <w:r w:rsidR="00BA6D81">
        <w:t>zu tun ?</w:t>
      </w:r>
      <w:r>
        <w:t xml:space="preserve"> </w:t>
      </w:r>
    </w:p>
    <w:p w:rsidR="001B4E6F" w:rsidRDefault="00971750">
      <w:r>
        <w:t xml:space="preserve">Um </w:t>
      </w:r>
      <w:r w:rsidR="00161613">
        <w:t xml:space="preserve">es </w:t>
      </w:r>
      <w:r>
        <w:t xml:space="preserve">mit Michael Jackson </w:t>
      </w:r>
      <w:r w:rsidR="00161613">
        <w:t>Worten zu sagen</w:t>
      </w:r>
      <w:r w:rsidR="00383488">
        <w:t>:</w:t>
      </w:r>
      <w:r w:rsidR="00161613">
        <w:t xml:space="preserve"> </w:t>
      </w:r>
      <w:r>
        <w:t xml:space="preserve">„ Start </w:t>
      </w:r>
      <w:proofErr w:type="spellStart"/>
      <w:r>
        <w:t>with</w:t>
      </w:r>
      <w:proofErr w:type="spellEnd"/>
      <w:r>
        <w:t xml:space="preserve"> the </w:t>
      </w:r>
      <w:r w:rsidR="00DD3B25">
        <w:t>(wo)</w:t>
      </w:r>
      <w:r>
        <w:t xml:space="preserve">man in the </w:t>
      </w:r>
      <w:proofErr w:type="spellStart"/>
      <w:r>
        <w:t>mirror</w:t>
      </w:r>
      <w:proofErr w:type="spellEnd"/>
      <w:r>
        <w:t xml:space="preserve">“ </w:t>
      </w:r>
      <w:r w:rsidR="00161613">
        <w:t xml:space="preserve">! </w:t>
      </w:r>
    </w:p>
    <w:p w:rsidR="001B4E6F" w:rsidRDefault="001B4E6F"/>
    <w:sectPr w:rsidR="001B4E6F" w:rsidSect="0050391C">
      <w:footerReference w:type="even" r:id="rId5"/>
      <w:footerReference w:type="default" r:id="rId6"/>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25" w:rsidRDefault="003A4B39" w:rsidP="00AA6B63">
    <w:pPr>
      <w:pStyle w:val="Fuzeile"/>
      <w:framePr w:wrap="around" w:vAnchor="text" w:hAnchor="margin" w:xAlign="right" w:y="1"/>
      <w:rPr>
        <w:rStyle w:val="Seitenzahl"/>
      </w:rPr>
    </w:pPr>
    <w:r>
      <w:rPr>
        <w:rStyle w:val="Seitenzahl"/>
      </w:rPr>
      <w:fldChar w:fldCharType="begin"/>
    </w:r>
    <w:r w:rsidR="00DD3B25">
      <w:rPr>
        <w:rStyle w:val="Seitenzahl"/>
      </w:rPr>
      <w:instrText xml:space="preserve">PAGE  </w:instrText>
    </w:r>
    <w:r>
      <w:rPr>
        <w:rStyle w:val="Seitenzahl"/>
      </w:rPr>
      <w:fldChar w:fldCharType="end"/>
    </w:r>
  </w:p>
  <w:p w:rsidR="00DD3B25" w:rsidRDefault="00DD3B25" w:rsidP="00DD3B25">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25" w:rsidRDefault="003A4B39" w:rsidP="00AA6B63">
    <w:pPr>
      <w:pStyle w:val="Fuzeile"/>
      <w:framePr w:wrap="around" w:vAnchor="text" w:hAnchor="margin" w:xAlign="right" w:y="1"/>
      <w:rPr>
        <w:rStyle w:val="Seitenzahl"/>
      </w:rPr>
    </w:pPr>
    <w:r>
      <w:rPr>
        <w:rStyle w:val="Seitenzahl"/>
      </w:rPr>
      <w:fldChar w:fldCharType="begin"/>
    </w:r>
    <w:r w:rsidR="00DD3B25">
      <w:rPr>
        <w:rStyle w:val="Seitenzahl"/>
      </w:rPr>
      <w:instrText xml:space="preserve">PAGE  </w:instrText>
    </w:r>
    <w:r>
      <w:rPr>
        <w:rStyle w:val="Seitenzahl"/>
      </w:rPr>
      <w:fldChar w:fldCharType="separate"/>
    </w:r>
    <w:r w:rsidR="00410445">
      <w:rPr>
        <w:rStyle w:val="Seitenzahl"/>
        <w:noProof/>
      </w:rPr>
      <w:t>1</w:t>
    </w:r>
    <w:r>
      <w:rPr>
        <w:rStyle w:val="Seitenzahl"/>
      </w:rPr>
      <w:fldChar w:fldCharType="end"/>
    </w:r>
  </w:p>
  <w:p w:rsidR="00DD3B25" w:rsidRDefault="00DD3B25" w:rsidP="00DD3B25">
    <w:pPr>
      <w:pStyle w:val="Fuzeil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74A39"/>
    <w:multiLevelType w:val="hybridMultilevel"/>
    <w:tmpl w:val="1EDEA59A"/>
    <w:lvl w:ilvl="0" w:tplc="5214563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savePreviewPicture/>
  <w:compat>
    <w:doNotAutofitConstrainedTables/>
    <w:splitPgBreakAndParaMark/>
    <w:doNotVertAlignCellWithSp/>
    <w:doNotBreakConstrainedForcedTable/>
    <w:useAnsiKerningPairs/>
    <w:cachedColBalance/>
  </w:compat>
  <w:rsids>
    <w:rsidRoot w:val="0050391C"/>
    <w:rsid w:val="00006664"/>
    <w:rsid w:val="000441D3"/>
    <w:rsid w:val="00051723"/>
    <w:rsid w:val="000728F5"/>
    <w:rsid w:val="000A5BAB"/>
    <w:rsid w:val="00130A85"/>
    <w:rsid w:val="00132ECD"/>
    <w:rsid w:val="00161613"/>
    <w:rsid w:val="001B4E6F"/>
    <w:rsid w:val="001F0788"/>
    <w:rsid w:val="00231C6E"/>
    <w:rsid w:val="003047FA"/>
    <w:rsid w:val="00383488"/>
    <w:rsid w:val="003A4B39"/>
    <w:rsid w:val="003B234C"/>
    <w:rsid w:val="00410445"/>
    <w:rsid w:val="00473F9A"/>
    <w:rsid w:val="0050391C"/>
    <w:rsid w:val="00597F79"/>
    <w:rsid w:val="005B381E"/>
    <w:rsid w:val="006952A2"/>
    <w:rsid w:val="00744B53"/>
    <w:rsid w:val="0079645D"/>
    <w:rsid w:val="007C3272"/>
    <w:rsid w:val="0084098B"/>
    <w:rsid w:val="00842BEF"/>
    <w:rsid w:val="008511A4"/>
    <w:rsid w:val="0088242A"/>
    <w:rsid w:val="008E6B1A"/>
    <w:rsid w:val="008E74E9"/>
    <w:rsid w:val="00907E3F"/>
    <w:rsid w:val="00926124"/>
    <w:rsid w:val="00971750"/>
    <w:rsid w:val="009E5AAB"/>
    <w:rsid w:val="009F1DA0"/>
    <w:rsid w:val="00BA6D81"/>
    <w:rsid w:val="00BB6DC9"/>
    <w:rsid w:val="00C61EA7"/>
    <w:rsid w:val="00C9332B"/>
    <w:rsid w:val="00CA0113"/>
    <w:rsid w:val="00D2787A"/>
    <w:rsid w:val="00DD3B25"/>
    <w:rsid w:val="00DF4655"/>
    <w:rsid w:val="00E371EF"/>
    <w:rsid w:val="00EC0781"/>
    <w:rsid w:val="00EE0245"/>
    <w:rsid w:val="00F40339"/>
    <w:rsid w:val="00FF07E9"/>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1A3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0A5BAB"/>
    <w:pPr>
      <w:ind w:left="720"/>
      <w:contextualSpacing/>
    </w:pPr>
  </w:style>
  <w:style w:type="paragraph" w:styleId="Fuzeile">
    <w:name w:val="footer"/>
    <w:basedOn w:val="Standard"/>
    <w:link w:val="FuzeileZeichen"/>
    <w:uiPriority w:val="99"/>
    <w:semiHidden/>
    <w:unhideWhenUsed/>
    <w:rsid w:val="00DD3B25"/>
    <w:pPr>
      <w:tabs>
        <w:tab w:val="center" w:pos="4536"/>
        <w:tab w:val="right" w:pos="9072"/>
      </w:tabs>
    </w:pPr>
  </w:style>
  <w:style w:type="character" w:customStyle="1" w:styleId="FuzeileZeichen">
    <w:name w:val="Fußzeile Zeichen"/>
    <w:basedOn w:val="Absatzstandardschriftart"/>
    <w:link w:val="Fuzeile"/>
    <w:uiPriority w:val="99"/>
    <w:semiHidden/>
    <w:rsid w:val="00DD3B25"/>
  </w:style>
  <w:style w:type="character" w:styleId="Seitenzahl">
    <w:name w:val="page number"/>
    <w:basedOn w:val="Absatzstandardschriftart"/>
    <w:uiPriority w:val="99"/>
    <w:semiHidden/>
    <w:unhideWhenUsed/>
    <w:rsid w:val="00DD3B25"/>
  </w:style>
  <w:style w:type="paragraph" w:styleId="Kopfzeile">
    <w:name w:val="header"/>
    <w:basedOn w:val="Standard"/>
    <w:link w:val="KopfzeileZeichen"/>
    <w:uiPriority w:val="99"/>
    <w:semiHidden/>
    <w:unhideWhenUsed/>
    <w:rsid w:val="00D2787A"/>
    <w:pPr>
      <w:tabs>
        <w:tab w:val="center" w:pos="4536"/>
        <w:tab w:val="right" w:pos="9072"/>
      </w:tabs>
    </w:pPr>
  </w:style>
  <w:style w:type="character" w:customStyle="1" w:styleId="KopfzeileZeichen">
    <w:name w:val="Kopfzeile Zeichen"/>
    <w:basedOn w:val="Absatzstandardschriftart"/>
    <w:link w:val="Kopfzeile"/>
    <w:uiPriority w:val="99"/>
    <w:semiHidden/>
    <w:rsid w:val="00D2787A"/>
  </w:style>
</w:styles>
</file>

<file path=word/webSettings.xml><?xml version="1.0" encoding="utf-8"?>
<w:webSettings xmlns:r="http://schemas.openxmlformats.org/officeDocument/2006/relationships" xmlns:w="http://schemas.openxmlformats.org/wordprocessingml/2006/main">
  <w:divs>
    <w:div w:id="650140254">
      <w:bodyDiv w:val="1"/>
      <w:marLeft w:val="0"/>
      <w:marRight w:val="0"/>
      <w:marTop w:val="0"/>
      <w:marBottom w:val="0"/>
      <w:divBdr>
        <w:top w:val="none" w:sz="0" w:space="0" w:color="auto"/>
        <w:left w:val="none" w:sz="0" w:space="0" w:color="auto"/>
        <w:bottom w:val="none" w:sz="0" w:space="0" w:color="auto"/>
        <w:right w:val="none" w:sz="0" w:space="0" w:color="auto"/>
      </w:divBdr>
      <w:divsChild>
        <w:div w:id="514195739">
          <w:marLeft w:val="504"/>
          <w:marRight w:val="0"/>
          <w:marTop w:val="0"/>
          <w:marBottom w:val="0"/>
          <w:divBdr>
            <w:top w:val="none" w:sz="0" w:space="0" w:color="auto"/>
            <w:left w:val="none" w:sz="0" w:space="0" w:color="auto"/>
            <w:bottom w:val="none" w:sz="0" w:space="0" w:color="auto"/>
            <w:right w:val="none" w:sz="0" w:space="0" w:color="auto"/>
          </w:divBdr>
        </w:div>
        <w:div w:id="2133818721">
          <w:marLeft w:val="504"/>
          <w:marRight w:val="0"/>
          <w:marTop w:val="0"/>
          <w:marBottom w:val="0"/>
          <w:divBdr>
            <w:top w:val="none" w:sz="0" w:space="0" w:color="auto"/>
            <w:left w:val="none" w:sz="0" w:space="0" w:color="auto"/>
            <w:bottom w:val="none" w:sz="0" w:space="0" w:color="auto"/>
            <w:right w:val="none" w:sz="0" w:space="0" w:color="auto"/>
          </w:divBdr>
        </w:div>
        <w:div w:id="361826385">
          <w:marLeft w:val="504"/>
          <w:marRight w:val="0"/>
          <w:marTop w:val="0"/>
          <w:marBottom w:val="0"/>
          <w:divBdr>
            <w:top w:val="none" w:sz="0" w:space="0" w:color="auto"/>
            <w:left w:val="none" w:sz="0" w:space="0" w:color="auto"/>
            <w:bottom w:val="none" w:sz="0" w:space="0" w:color="auto"/>
            <w:right w:val="none" w:sz="0" w:space="0" w:color="auto"/>
          </w:divBdr>
        </w:div>
        <w:div w:id="605425833">
          <w:marLeft w:val="504"/>
          <w:marRight w:val="0"/>
          <w:marTop w:val="0"/>
          <w:marBottom w:val="0"/>
          <w:divBdr>
            <w:top w:val="none" w:sz="0" w:space="0" w:color="auto"/>
            <w:left w:val="none" w:sz="0" w:space="0" w:color="auto"/>
            <w:bottom w:val="none" w:sz="0" w:space="0" w:color="auto"/>
            <w:right w:val="none" w:sz="0" w:space="0" w:color="auto"/>
          </w:divBdr>
        </w:div>
        <w:div w:id="773785386">
          <w:marLeft w:val="504"/>
          <w:marRight w:val="0"/>
          <w:marTop w:val="0"/>
          <w:marBottom w:val="0"/>
          <w:divBdr>
            <w:top w:val="none" w:sz="0" w:space="0" w:color="auto"/>
            <w:left w:val="none" w:sz="0" w:space="0" w:color="auto"/>
            <w:bottom w:val="none" w:sz="0" w:space="0" w:color="auto"/>
            <w:right w:val="none" w:sz="0" w:space="0" w:color="auto"/>
          </w:divBdr>
        </w:div>
        <w:div w:id="1363021926">
          <w:marLeft w:val="504"/>
          <w:marRight w:val="0"/>
          <w:marTop w:val="0"/>
          <w:marBottom w:val="0"/>
          <w:divBdr>
            <w:top w:val="none" w:sz="0" w:space="0" w:color="auto"/>
            <w:left w:val="none" w:sz="0" w:space="0" w:color="auto"/>
            <w:bottom w:val="none" w:sz="0" w:space="0" w:color="auto"/>
            <w:right w:val="none" w:sz="0" w:space="0" w:color="auto"/>
          </w:divBdr>
        </w:div>
      </w:divsChild>
    </w:div>
    <w:div w:id="665864979">
      <w:bodyDiv w:val="1"/>
      <w:marLeft w:val="0"/>
      <w:marRight w:val="0"/>
      <w:marTop w:val="0"/>
      <w:marBottom w:val="0"/>
      <w:divBdr>
        <w:top w:val="none" w:sz="0" w:space="0" w:color="auto"/>
        <w:left w:val="none" w:sz="0" w:space="0" w:color="auto"/>
        <w:bottom w:val="none" w:sz="0" w:space="0" w:color="auto"/>
        <w:right w:val="none" w:sz="0" w:space="0" w:color="auto"/>
      </w:divBdr>
      <w:divsChild>
        <w:div w:id="1044017830">
          <w:marLeft w:val="504"/>
          <w:marRight w:val="0"/>
          <w:marTop w:val="0"/>
          <w:marBottom w:val="0"/>
          <w:divBdr>
            <w:top w:val="none" w:sz="0" w:space="0" w:color="auto"/>
            <w:left w:val="none" w:sz="0" w:space="0" w:color="auto"/>
            <w:bottom w:val="none" w:sz="0" w:space="0" w:color="auto"/>
            <w:right w:val="none" w:sz="0" w:space="0" w:color="auto"/>
          </w:divBdr>
        </w:div>
        <w:div w:id="16472593">
          <w:marLeft w:val="504"/>
          <w:marRight w:val="0"/>
          <w:marTop w:val="0"/>
          <w:marBottom w:val="0"/>
          <w:divBdr>
            <w:top w:val="none" w:sz="0" w:space="0" w:color="auto"/>
            <w:left w:val="none" w:sz="0" w:space="0" w:color="auto"/>
            <w:bottom w:val="none" w:sz="0" w:space="0" w:color="auto"/>
            <w:right w:val="none" w:sz="0" w:space="0" w:color="auto"/>
          </w:divBdr>
        </w:div>
        <w:div w:id="1401757103">
          <w:marLeft w:val="504"/>
          <w:marRight w:val="0"/>
          <w:marTop w:val="0"/>
          <w:marBottom w:val="0"/>
          <w:divBdr>
            <w:top w:val="none" w:sz="0" w:space="0" w:color="auto"/>
            <w:left w:val="none" w:sz="0" w:space="0" w:color="auto"/>
            <w:bottom w:val="none" w:sz="0" w:space="0" w:color="auto"/>
            <w:right w:val="none" w:sz="0" w:space="0" w:color="auto"/>
          </w:divBdr>
        </w:div>
        <w:div w:id="1587417192">
          <w:marLeft w:val="504"/>
          <w:marRight w:val="0"/>
          <w:marTop w:val="0"/>
          <w:marBottom w:val="0"/>
          <w:divBdr>
            <w:top w:val="none" w:sz="0" w:space="0" w:color="auto"/>
            <w:left w:val="none" w:sz="0" w:space="0" w:color="auto"/>
            <w:bottom w:val="none" w:sz="0" w:space="0" w:color="auto"/>
            <w:right w:val="none" w:sz="0" w:space="0" w:color="auto"/>
          </w:divBdr>
        </w:div>
        <w:div w:id="2117825300">
          <w:marLeft w:val="504"/>
          <w:marRight w:val="0"/>
          <w:marTop w:val="0"/>
          <w:marBottom w:val="0"/>
          <w:divBdr>
            <w:top w:val="none" w:sz="0" w:space="0" w:color="auto"/>
            <w:left w:val="none" w:sz="0" w:space="0" w:color="auto"/>
            <w:bottom w:val="none" w:sz="0" w:space="0" w:color="auto"/>
            <w:right w:val="none" w:sz="0" w:space="0" w:color="auto"/>
          </w:divBdr>
        </w:div>
        <w:div w:id="1947691408">
          <w:marLeft w:val="504"/>
          <w:marRight w:val="0"/>
          <w:marTop w:val="0"/>
          <w:marBottom w:val="0"/>
          <w:divBdr>
            <w:top w:val="none" w:sz="0" w:space="0" w:color="auto"/>
            <w:left w:val="none" w:sz="0" w:space="0" w:color="auto"/>
            <w:bottom w:val="none" w:sz="0" w:space="0" w:color="auto"/>
            <w:right w:val="none" w:sz="0" w:space="0" w:color="auto"/>
          </w:divBdr>
        </w:div>
        <w:div w:id="1706977398">
          <w:marLeft w:val="504"/>
          <w:marRight w:val="0"/>
          <w:marTop w:val="0"/>
          <w:marBottom w:val="0"/>
          <w:divBdr>
            <w:top w:val="none" w:sz="0" w:space="0" w:color="auto"/>
            <w:left w:val="none" w:sz="0" w:space="0" w:color="auto"/>
            <w:bottom w:val="none" w:sz="0" w:space="0" w:color="auto"/>
            <w:right w:val="none" w:sz="0" w:space="0" w:color="auto"/>
          </w:divBdr>
        </w:div>
      </w:divsChild>
    </w:div>
    <w:div w:id="730731877">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8">
          <w:marLeft w:val="504"/>
          <w:marRight w:val="0"/>
          <w:marTop w:val="0"/>
          <w:marBottom w:val="0"/>
          <w:divBdr>
            <w:top w:val="none" w:sz="0" w:space="0" w:color="auto"/>
            <w:left w:val="none" w:sz="0" w:space="0" w:color="auto"/>
            <w:bottom w:val="none" w:sz="0" w:space="0" w:color="auto"/>
            <w:right w:val="none" w:sz="0" w:space="0" w:color="auto"/>
          </w:divBdr>
        </w:div>
        <w:div w:id="675184203">
          <w:marLeft w:val="504"/>
          <w:marRight w:val="0"/>
          <w:marTop w:val="0"/>
          <w:marBottom w:val="0"/>
          <w:divBdr>
            <w:top w:val="none" w:sz="0" w:space="0" w:color="auto"/>
            <w:left w:val="none" w:sz="0" w:space="0" w:color="auto"/>
            <w:bottom w:val="none" w:sz="0" w:space="0" w:color="auto"/>
            <w:right w:val="none" w:sz="0" w:space="0" w:color="auto"/>
          </w:divBdr>
        </w:div>
        <w:div w:id="552354651">
          <w:marLeft w:val="504"/>
          <w:marRight w:val="0"/>
          <w:marTop w:val="0"/>
          <w:marBottom w:val="0"/>
          <w:divBdr>
            <w:top w:val="none" w:sz="0" w:space="0" w:color="auto"/>
            <w:left w:val="none" w:sz="0" w:space="0" w:color="auto"/>
            <w:bottom w:val="none" w:sz="0" w:space="0" w:color="auto"/>
            <w:right w:val="none" w:sz="0" w:space="0" w:color="auto"/>
          </w:divBdr>
        </w:div>
        <w:div w:id="244147680">
          <w:marLeft w:val="504"/>
          <w:marRight w:val="0"/>
          <w:marTop w:val="0"/>
          <w:marBottom w:val="0"/>
          <w:divBdr>
            <w:top w:val="none" w:sz="0" w:space="0" w:color="auto"/>
            <w:left w:val="none" w:sz="0" w:space="0" w:color="auto"/>
            <w:bottom w:val="none" w:sz="0" w:space="0" w:color="auto"/>
            <w:right w:val="none" w:sz="0" w:space="0" w:color="auto"/>
          </w:divBdr>
        </w:div>
        <w:div w:id="1440027629">
          <w:marLeft w:val="504"/>
          <w:marRight w:val="0"/>
          <w:marTop w:val="0"/>
          <w:marBottom w:val="0"/>
          <w:divBdr>
            <w:top w:val="none" w:sz="0" w:space="0" w:color="auto"/>
            <w:left w:val="none" w:sz="0" w:space="0" w:color="auto"/>
            <w:bottom w:val="none" w:sz="0" w:space="0" w:color="auto"/>
            <w:right w:val="none" w:sz="0" w:space="0" w:color="auto"/>
          </w:divBdr>
        </w:div>
        <w:div w:id="2135320074">
          <w:marLeft w:val="504"/>
          <w:marRight w:val="0"/>
          <w:marTop w:val="0"/>
          <w:marBottom w:val="0"/>
          <w:divBdr>
            <w:top w:val="none" w:sz="0" w:space="0" w:color="auto"/>
            <w:left w:val="none" w:sz="0" w:space="0" w:color="auto"/>
            <w:bottom w:val="none" w:sz="0" w:space="0" w:color="auto"/>
            <w:right w:val="none" w:sz="0" w:space="0" w:color="auto"/>
          </w:divBdr>
        </w:div>
      </w:divsChild>
    </w:div>
    <w:div w:id="753012043">
      <w:bodyDiv w:val="1"/>
      <w:marLeft w:val="0"/>
      <w:marRight w:val="0"/>
      <w:marTop w:val="0"/>
      <w:marBottom w:val="0"/>
      <w:divBdr>
        <w:top w:val="none" w:sz="0" w:space="0" w:color="auto"/>
        <w:left w:val="none" w:sz="0" w:space="0" w:color="auto"/>
        <w:bottom w:val="none" w:sz="0" w:space="0" w:color="auto"/>
        <w:right w:val="none" w:sz="0" w:space="0" w:color="auto"/>
      </w:divBdr>
      <w:divsChild>
        <w:div w:id="498665087">
          <w:marLeft w:val="504"/>
          <w:marRight w:val="0"/>
          <w:marTop w:val="0"/>
          <w:marBottom w:val="0"/>
          <w:divBdr>
            <w:top w:val="none" w:sz="0" w:space="0" w:color="auto"/>
            <w:left w:val="none" w:sz="0" w:space="0" w:color="auto"/>
            <w:bottom w:val="none" w:sz="0" w:space="0" w:color="auto"/>
            <w:right w:val="none" w:sz="0" w:space="0" w:color="auto"/>
          </w:divBdr>
        </w:div>
        <w:div w:id="1225413956">
          <w:marLeft w:val="504"/>
          <w:marRight w:val="0"/>
          <w:marTop w:val="0"/>
          <w:marBottom w:val="0"/>
          <w:divBdr>
            <w:top w:val="none" w:sz="0" w:space="0" w:color="auto"/>
            <w:left w:val="none" w:sz="0" w:space="0" w:color="auto"/>
            <w:bottom w:val="none" w:sz="0" w:space="0" w:color="auto"/>
            <w:right w:val="none" w:sz="0" w:space="0" w:color="auto"/>
          </w:divBdr>
        </w:div>
      </w:divsChild>
    </w:div>
    <w:div w:id="827482845">
      <w:bodyDiv w:val="1"/>
      <w:marLeft w:val="0"/>
      <w:marRight w:val="0"/>
      <w:marTop w:val="0"/>
      <w:marBottom w:val="0"/>
      <w:divBdr>
        <w:top w:val="none" w:sz="0" w:space="0" w:color="auto"/>
        <w:left w:val="none" w:sz="0" w:space="0" w:color="auto"/>
        <w:bottom w:val="none" w:sz="0" w:space="0" w:color="auto"/>
        <w:right w:val="none" w:sz="0" w:space="0" w:color="auto"/>
      </w:divBdr>
      <w:divsChild>
        <w:div w:id="208614849">
          <w:marLeft w:val="504"/>
          <w:marRight w:val="0"/>
          <w:marTop w:val="0"/>
          <w:marBottom w:val="0"/>
          <w:divBdr>
            <w:top w:val="none" w:sz="0" w:space="0" w:color="auto"/>
            <w:left w:val="none" w:sz="0" w:space="0" w:color="auto"/>
            <w:bottom w:val="none" w:sz="0" w:space="0" w:color="auto"/>
            <w:right w:val="none" w:sz="0" w:space="0" w:color="auto"/>
          </w:divBdr>
        </w:div>
        <w:div w:id="1373967726">
          <w:marLeft w:val="504"/>
          <w:marRight w:val="0"/>
          <w:marTop w:val="0"/>
          <w:marBottom w:val="0"/>
          <w:divBdr>
            <w:top w:val="none" w:sz="0" w:space="0" w:color="auto"/>
            <w:left w:val="none" w:sz="0" w:space="0" w:color="auto"/>
            <w:bottom w:val="none" w:sz="0" w:space="0" w:color="auto"/>
            <w:right w:val="none" w:sz="0" w:space="0" w:color="auto"/>
          </w:divBdr>
        </w:div>
      </w:divsChild>
    </w:div>
    <w:div w:id="1004938016">
      <w:bodyDiv w:val="1"/>
      <w:marLeft w:val="0"/>
      <w:marRight w:val="0"/>
      <w:marTop w:val="0"/>
      <w:marBottom w:val="0"/>
      <w:divBdr>
        <w:top w:val="none" w:sz="0" w:space="0" w:color="auto"/>
        <w:left w:val="none" w:sz="0" w:space="0" w:color="auto"/>
        <w:bottom w:val="none" w:sz="0" w:space="0" w:color="auto"/>
        <w:right w:val="none" w:sz="0" w:space="0" w:color="auto"/>
      </w:divBdr>
      <w:divsChild>
        <w:div w:id="644702029">
          <w:marLeft w:val="504"/>
          <w:marRight w:val="0"/>
          <w:marTop w:val="0"/>
          <w:marBottom w:val="0"/>
          <w:divBdr>
            <w:top w:val="none" w:sz="0" w:space="0" w:color="auto"/>
            <w:left w:val="none" w:sz="0" w:space="0" w:color="auto"/>
            <w:bottom w:val="none" w:sz="0" w:space="0" w:color="auto"/>
            <w:right w:val="none" w:sz="0" w:space="0" w:color="auto"/>
          </w:divBdr>
        </w:div>
      </w:divsChild>
    </w:div>
    <w:div w:id="1655715897">
      <w:bodyDiv w:val="1"/>
      <w:marLeft w:val="0"/>
      <w:marRight w:val="0"/>
      <w:marTop w:val="0"/>
      <w:marBottom w:val="0"/>
      <w:divBdr>
        <w:top w:val="none" w:sz="0" w:space="0" w:color="auto"/>
        <w:left w:val="none" w:sz="0" w:space="0" w:color="auto"/>
        <w:bottom w:val="none" w:sz="0" w:space="0" w:color="auto"/>
        <w:right w:val="none" w:sz="0" w:space="0" w:color="auto"/>
      </w:divBdr>
      <w:divsChild>
        <w:div w:id="1164510354">
          <w:marLeft w:val="504"/>
          <w:marRight w:val="0"/>
          <w:marTop w:val="0"/>
          <w:marBottom w:val="0"/>
          <w:divBdr>
            <w:top w:val="none" w:sz="0" w:space="0" w:color="auto"/>
            <w:left w:val="none" w:sz="0" w:space="0" w:color="auto"/>
            <w:bottom w:val="none" w:sz="0" w:space="0" w:color="auto"/>
            <w:right w:val="none" w:sz="0" w:space="0" w:color="auto"/>
          </w:divBdr>
        </w:div>
        <w:div w:id="1650595947">
          <w:marLeft w:val="504"/>
          <w:marRight w:val="0"/>
          <w:marTop w:val="0"/>
          <w:marBottom w:val="0"/>
          <w:divBdr>
            <w:top w:val="none" w:sz="0" w:space="0" w:color="auto"/>
            <w:left w:val="none" w:sz="0" w:space="0" w:color="auto"/>
            <w:bottom w:val="none" w:sz="0" w:space="0" w:color="auto"/>
            <w:right w:val="none" w:sz="0" w:space="0" w:color="auto"/>
          </w:divBdr>
        </w:div>
      </w:divsChild>
    </w:div>
    <w:div w:id="1670672284">
      <w:bodyDiv w:val="1"/>
      <w:marLeft w:val="0"/>
      <w:marRight w:val="0"/>
      <w:marTop w:val="0"/>
      <w:marBottom w:val="0"/>
      <w:divBdr>
        <w:top w:val="none" w:sz="0" w:space="0" w:color="auto"/>
        <w:left w:val="none" w:sz="0" w:space="0" w:color="auto"/>
        <w:bottom w:val="none" w:sz="0" w:space="0" w:color="auto"/>
        <w:right w:val="none" w:sz="0" w:space="0" w:color="auto"/>
      </w:divBdr>
      <w:divsChild>
        <w:div w:id="627400394">
          <w:marLeft w:val="504"/>
          <w:marRight w:val="0"/>
          <w:marTop w:val="0"/>
          <w:marBottom w:val="0"/>
          <w:divBdr>
            <w:top w:val="none" w:sz="0" w:space="0" w:color="auto"/>
            <w:left w:val="none" w:sz="0" w:space="0" w:color="auto"/>
            <w:bottom w:val="none" w:sz="0" w:space="0" w:color="auto"/>
            <w:right w:val="none" w:sz="0" w:space="0" w:color="auto"/>
          </w:divBdr>
        </w:div>
        <w:div w:id="1586419">
          <w:marLeft w:val="504"/>
          <w:marRight w:val="0"/>
          <w:marTop w:val="0"/>
          <w:marBottom w:val="0"/>
          <w:divBdr>
            <w:top w:val="none" w:sz="0" w:space="0" w:color="auto"/>
            <w:left w:val="none" w:sz="0" w:space="0" w:color="auto"/>
            <w:bottom w:val="none" w:sz="0" w:space="0" w:color="auto"/>
            <w:right w:val="none" w:sz="0" w:space="0" w:color="auto"/>
          </w:divBdr>
        </w:div>
      </w:divsChild>
    </w:div>
    <w:div w:id="1680767122">
      <w:bodyDiv w:val="1"/>
      <w:marLeft w:val="0"/>
      <w:marRight w:val="0"/>
      <w:marTop w:val="0"/>
      <w:marBottom w:val="0"/>
      <w:divBdr>
        <w:top w:val="none" w:sz="0" w:space="0" w:color="auto"/>
        <w:left w:val="none" w:sz="0" w:space="0" w:color="auto"/>
        <w:bottom w:val="none" w:sz="0" w:space="0" w:color="auto"/>
        <w:right w:val="none" w:sz="0" w:space="0" w:color="auto"/>
      </w:divBdr>
      <w:divsChild>
        <w:div w:id="883181062">
          <w:marLeft w:val="504"/>
          <w:marRight w:val="0"/>
          <w:marTop w:val="0"/>
          <w:marBottom w:val="0"/>
          <w:divBdr>
            <w:top w:val="none" w:sz="0" w:space="0" w:color="auto"/>
            <w:left w:val="none" w:sz="0" w:space="0" w:color="auto"/>
            <w:bottom w:val="none" w:sz="0" w:space="0" w:color="auto"/>
            <w:right w:val="none" w:sz="0" w:space="0" w:color="auto"/>
          </w:divBdr>
        </w:div>
        <w:div w:id="1765421776">
          <w:marLeft w:val="504"/>
          <w:marRight w:val="0"/>
          <w:marTop w:val="0"/>
          <w:marBottom w:val="0"/>
          <w:divBdr>
            <w:top w:val="none" w:sz="0" w:space="0" w:color="auto"/>
            <w:left w:val="none" w:sz="0" w:space="0" w:color="auto"/>
            <w:bottom w:val="none" w:sz="0" w:space="0" w:color="auto"/>
            <w:right w:val="none" w:sz="0" w:space="0" w:color="auto"/>
          </w:divBdr>
        </w:div>
        <w:div w:id="1816678642">
          <w:marLeft w:val="504"/>
          <w:marRight w:val="0"/>
          <w:marTop w:val="0"/>
          <w:marBottom w:val="0"/>
          <w:divBdr>
            <w:top w:val="none" w:sz="0" w:space="0" w:color="auto"/>
            <w:left w:val="none" w:sz="0" w:space="0" w:color="auto"/>
            <w:bottom w:val="none" w:sz="0" w:space="0" w:color="auto"/>
            <w:right w:val="none" w:sz="0" w:space="0" w:color="auto"/>
          </w:divBdr>
        </w:div>
      </w:divsChild>
    </w:div>
    <w:div w:id="2035300843">
      <w:bodyDiv w:val="1"/>
      <w:marLeft w:val="0"/>
      <w:marRight w:val="0"/>
      <w:marTop w:val="0"/>
      <w:marBottom w:val="0"/>
      <w:divBdr>
        <w:top w:val="none" w:sz="0" w:space="0" w:color="auto"/>
        <w:left w:val="none" w:sz="0" w:space="0" w:color="auto"/>
        <w:bottom w:val="none" w:sz="0" w:space="0" w:color="auto"/>
        <w:right w:val="none" w:sz="0" w:space="0" w:color="auto"/>
      </w:divBdr>
      <w:divsChild>
        <w:div w:id="301887245">
          <w:marLeft w:val="50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1959</Words>
  <Characters>11170</Characters>
  <Application>Microsoft Macintosh Word</Application>
  <DocSecurity>0</DocSecurity>
  <Lines>93</Lines>
  <Paragraphs>22</Paragraphs>
  <ScaleCrop>false</ScaleCrop>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Hemshorn-Bowen</dc:creator>
  <cp:keywords/>
  <cp:lastModifiedBy>Nicola Hemshorn-Bowen</cp:lastModifiedBy>
  <cp:revision>2</cp:revision>
  <cp:lastPrinted>2013-10-17T11:47:00Z</cp:lastPrinted>
  <dcterms:created xsi:type="dcterms:W3CDTF">2016-05-10T08:32:00Z</dcterms:created>
  <dcterms:modified xsi:type="dcterms:W3CDTF">2016-05-10T08:32:00Z</dcterms:modified>
</cp:coreProperties>
</file>